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1F9AE">
      <w:pPr>
        <w:jc w:val="center"/>
        <w:rPr>
          <w:rFonts w:hint="eastAsia" w:ascii="黑体" w:hAnsi="黑体" w:eastAsia="黑体"/>
          <w:bCs/>
          <w:sz w:val="32"/>
          <w:szCs w:val="32"/>
          <w:lang w:eastAsia="zh-CN"/>
        </w:rPr>
      </w:pPr>
      <w:r>
        <w:rPr>
          <w:rFonts w:hint="eastAsia" w:ascii="黑体" w:hAnsi="黑体" w:eastAsia="黑体"/>
          <w:bCs/>
          <w:sz w:val="32"/>
          <w:szCs w:val="32"/>
        </w:rPr>
        <w:t>【中外经典音乐剧赏析】课程教学大纲</w:t>
      </w:r>
      <w:r>
        <w:rPr>
          <w:rFonts w:hint="eastAsia" w:ascii="黑体" w:hAnsi="黑体" w:eastAsia="黑体"/>
          <w:bCs/>
          <w:sz w:val="32"/>
          <w:szCs w:val="32"/>
          <w:lang w:eastAsia="zh-CN"/>
        </w:rPr>
        <w:t>（</w:t>
      </w:r>
      <w:r>
        <w:rPr>
          <w:rFonts w:hint="eastAsia" w:ascii="黑体" w:hAnsi="黑体" w:eastAsia="黑体"/>
          <w:bCs/>
          <w:sz w:val="32"/>
          <w:szCs w:val="32"/>
          <w:lang w:val="en-US" w:eastAsia="zh-CN"/>
        </w:rPr>
        <w:t>理论课</w:t>
      </w:r>
      <w:r>
        <w:rPr>
          <w:rFonts w:hint="eastAsia" w:ascii="黑体" w:hAnsi="黑体" w:eastAsia="黑体"/>
          <w:bCs/>
          <w:sz w:val="32"/>
          <w:szCs w:val="32"/>
          <w:lang w:eastAsia="zh-CN"/>
        </w:rPr>
        <w:t>）</w:t>
      </w:r>
    </w:p>
    <w:p w14:paraId="71D4E863">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71728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1C5CF517">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1C3E2D76">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（中文）中外经典</w:t>
            </w:r>
            <w:r>
              <w:rPr>
                <w:rFonts w:hint="eastAsia" w:ascii="黑体" w:hAnsi="黑体" w:eastAsia="黑体"/>
                <w:color w:val="000000" w:themeColor="text1"/>
                <w:sz w:val="21"/>
                <w:szCs w:val="21"/>
                <w:lang w:val="en-US" w:eastAsia="zh-CN"/>
                <w14:textFill>
                  <w14:solidFill>
                    <w14:schemeClr w14:val="tx1"/>
                  </w14:solidFill>
                </w14:textFill>
              </w:rPr>
              <w:t>歌剧</w:t>
            </w:r>
            <w:r>
              <w:rPr>
                <w:rFonts w:hint="eastAsia" w:ascii="黑体" w:hAnsi="黑体" w:eastAsia="黑体"/>
                <w:color w:val="000000" w:themeColor="text1"/>
                <w:sz w:val="21"/>
                <w:szCs w:val="21"/>
                <w14:textFill>
                  <w14:solidFill>
                    <w14:schemeClr w14:val="tx1"/>
                  </w14:solidFill>
                </w14:textFill>
              </w:rPr>
              <w:t>赏析</w:t>
            </w:r>
          </w:p>
        </w:tc>
      </w:tr>
      <w:tr w14:paraId="6A33A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55DAEE30">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6C8AC3DF">
            <w:pPr>
              <w:widowControl w:val="0"/>
              <w:jc w:val="left"/>
              <w:rPr>
                <w:rFonts w:hint="eastAsia" w:eastAsia="黑体"/>
                <w:color w:val="000000" w:themeColor="text1"/>
                <w:sz w:val="21"/>
                <w:szCs w:val="21"/>
                <w:lang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 xml:space="preserve">（英文）Appreciation of Chinese and foreign classic </w:t>
            </w:r>
            <w:r>
              <w:rPr>
                <w:rFonts w:hint="eastAsia" w:ascii="黑体" w:hAnsi="黑体" w:eastAsia="黑体"/>
                <w:color w:val="000000" w:themeColor="text1"/>
                <w:sz w:val="21"/>
                <w:szCs w:val="21"/>
                <w:lang w:val="en-US" w:eastAsia="zh-CN"/>
                <w14:textFill>
                  <w14:solidFill>
                    <w14:schemeClr w14:val="tx1"/>
                  </w14:solidFill>
                </w14:textFill>
              </w:rPr>
              <w:t>opera</w:t>
            </w:r>
          </w:p>
        </w:tc>
      </w:tr>
      <w:tr w14:paraId="18F1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47E402F">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5AA44EB3">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2138807</w:t>
            </w:r>
          </w:p>
        </w:tc>
        <w:tc>
          <w:tcPr>
            <w:tcW w:w="2126" w:type="dxa"/>
            <w:gridSpan w:val="2"/>
            <w:vAlign w:val="center"/>
          </w:tcPr>
          <w:p w14:paraId="4C36B26E">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36D26D44">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r>
      <w:tr w14:paraId="55687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C6CD793">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072FCED4">
            <w:pPr>
              <w:widowControl w:val="0"/>
              <w:jc w:val="center"/>
              <w:rPr>
                <w:rFonts w:ascii="Times New Roman" w:hAnsi="Times New Roman"/>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32</w:t>
            </w:r>
          </w:p>
        </w:tc>
        <w:tc>
          <w:tcPr>
            <w:tcW w:w="1272" w:type="dxa"/>
            <w:vAlign w:val="center"/>
          </w:tcPr>
          <w:p w14:paraId="25F733A6">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4DBEE79C">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c>
          <w:tcPr>
            <w:tcW w:w="1413" w:type="dxa"/>
            <w:gridSpan w:val="2"/>
            <w:vAlign w:val="center"/>
          </w:tcPr>
          <w:p w14:paraId="6C95C663">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2791E00C">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30</w:t>
            </w:r>
          </w:p>
        </w:tc>
      </w:tr>
      <w:tr w14:paraId="212EA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AF20C16">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3ED0E8EB">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教育学院</w:t>
            </w:r>
          </w:p>
        </w:tc>
        <w:tc>
          <w:tcPr>
            <w:tcW w:w="2126" w:type="dxa"/>
            <w:gridSpan w:val="2"/>
            <w:vAlign w:val="center"/>
          </w:tcPr>
          <w:p w14:paraId="6D4235E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088F10FD">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全校各级学生</w:t>
            </w:r>
          </w:p>
        </w:tc>
      </w:tr>
      <w:tr w14:paraId="3EE8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2D527EC">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02AB05E3">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综合素质选修课</w:t>
            </w:r>
          </w:p>
        </w:tc>
        <w:tc>
          <w:tcPr>
            <w:tcW w:w="2126" w:type="dxa"/>
            <w:gridSpan w:val="2"/>
            <w:vAlign w:val="center"/>
          </w:tcPr>
          <w:p w14:paraId="4039552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2577697E">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小组作报告</w:t>
            </w:r>
          </w:p>
        </w:tc>
      </w:tr>
      <w:tr w14:paraId="665D7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29075E7">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0929D0C2">
            <w:pPr>
              <w:widowControl w:val="0"/>
              <w:jc w:val="center"/>
              <w:rPr>
                <w:rFonts w:hint="default" w:ascii="Times New Roman" w:hAnsi="Times New Roman"/>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《世界经典歌剧选段》</w:t>
            </w:r>
          </w:p>
        </w:tc>
        <w:tc>
          <w:tcPr>
            <w:tcW w:w="1413" w:type="dxa"/>
            <w:gridSpan w:val="2"/>
            <w:vAlign w:val="center"/>
          </w:tcPr>
          <w:p w14:paraId="5F021BD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58996AC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550993FA">
            <w:pPr>
              <w:widowControl w:val="0"/>
              <w:ind w:left="120" w:leftChars="50"/>
              <w:jc w:val="left"/>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7E55F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362C0D7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2E832FFF">
            <w:pPr>
              <w:pStyle w:val="14"/>
              <w:widowControl w:val="0"/>
              <w:jc w:val="both"/>
              <w:rPr>
                <w:rFonts w:hint="eastAsia" w:eastAsia="宋体"/>
                <w:lang w:val="en-US" w:eastAsia="zh-CN"/>
              </w:rPr>
            </w:pPr>
            <w:r>
              <w:rPr>
                <w:rFonts w:hint="eastAsia"/>
                <w:lang w:val="en-US" w:eastAsia="zh-CN"/>
              </w:rPr>
              <w:t>无</w:t>
            </w:r>
          </w:p>
        </w:tc>
      </w:tr>
      <w:tr w14:paraId="51E31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1B5DCA0E">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320C125C">
            <w:pPr>
              <w:pStyle w:val="14"/>
              <w:widowControl w:val="0"/>
              <w:jc w:val="both"/>
              <w:rPr>
                <w:rFonts w:hint="eastAsia"/>
              </w:rPr>
            </w:pPr>
          </w:p>
          <w:p w14:paraId="3280303C">
            <w:pPr>
              <w:pStyle w:val="14"/>
              <w:widowControl w:val="0"/>
              <w:jc w:val="both"/>
              <w:rPr>
                <w:rFonts w:hint="eastAsia"/>
              </w:rPr>
            </w:pPr>
            <w:r>
              <w:rPr>
                <w:rFonts w:hint="eastAsia"/>
              </w:rPr>
              <w:t>课程以中外经典</w:t>
            </w:r>
            <w:r>
              <w:rPr>
                <w:rFonts w:hint="eastAsia"/>
                <w:lang w:val="en-US" w:eastAsia="zh-CN"/>
              </w:rPr>
              <w:t>歌</w:t>
            </w:r>
            <w:r>
              <w:rPr>
                <w:rFonts w:hint="eastAsia"/>
              </w:rPr>
              <w:t>剧作品为主线，融合了音乐、戏剧、舞蹈等相关背景知识的介绍，实现综合审美艺术一体化教学。过中外经典</w:t>
            </w:r>
            <w:r>
              <w:rPr>
                <w:rFonts w:hint="eastAsia"/>
                <w:lang w:val="en-US" w:eastAsia="zh-CN"/>
              </w:rPr>
              <w:t>歌</w:t>
            </w:r>
            <w:r>
              <w:rPr>
                <w:rFonts w:hint="eastAsia"/>
              </w:rPr>
              <w:t>剧赏析和体验课的学习，学员将能够在一定程度上</w:t>
            </w:r>
            <w:bookmarkStart w:id="6" w:name="_GoBack"/>
            <w:bookmarkEnd w:id="6"/>
            <w:r>
              <w:rPr>
                <w:rFonts w:hint="eastAsia"/>
              </w:rPr>
              <w:t>了解是那么是</w:t>
            </w:r>
            <w:r>
              <w:rPr>
                <w:rFonts w:hint="eastAsia"/>
                <w:lang w:val="en-US" w:eastAsia="zh-CN"/>
              </w:rPr>
              <w:t>歌</w:t>
            </w:r>
            <w:r>
              <w:rPr>
                <w:rFonts w:hint="eastAsia"/>
              </w:rPr>
              <w:t>剧，并对</w:t>
            </w:r>
            <w:r>
              <w:rPr>
                <w:rFonts w:hint="eastAsia"/>
                <w:lang w:val="en-US" w:eastAsia="zh-CN"/>
              </w:rPr>
              <w:t>歌</w:t>
            </w:r>
            <w:r>
              <w:rPr>
                <w:rFonts w:hint="eastAsia"/>
              </w:rPr>
              <w:t>剧有一个概念上的认识。同时提高艺术素养，锻炼音乐鉴赏能力，提高学生对美的认识。课程打破以知识传授为主要特征的传统学科教学模式，着重介绍中西</w:t>
            </w:r>
            <w:r>
              <w:rPr>
                <w:rFonts w:hint="eastAsia"/>
                <w:lang w:val="en-US" w:eastAsia="zh-CN"/>
              </w:rPr>
              <w:t>经典歌</w:t>
            </w:r>
            <w:r>
              <w:rPr>
                <w:rFonts w:hint="eastAsia"/>
              </w:rPr>
              <w:t>剧中的代表作品和经典唱段。通过学习，学生熟悉剧情内容、了解创作背景、能够会吟唱其中的部分经典片段，引导学生感受综合舞台艺术的魅力，感受其所包含的多样艺术元素，从而获得对艺术形式独立的鉴赏、分析能力。通过</w:t>
            </w:r>
            <w:r>
              <w:rPr>
                <w:rFonts w:hint="eastAsia"/>
                <w:lang w:val="en-US" w:eastAsia="zh-CN"/>
              </w:rPr>
              <w:t>歌</w:t>
            </w:r>
            <w:r>
              <w:rPr>
                <w:rFonts w:hint="eastAsia"/>
              </w:rPr>
              <w:t>剧名篇佳作的赏析，理解音乐剧中的结构美、戏剧美、音乐美、舞台美等，以艺术之美内化心灵，塑造品格。</w:t>
            </w:r>
          </w:p>
        </w:tc>
      </w:tr>
      <w:tr w14:paraId="0DFA9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01" w:hRule="atLeast"/>
        </w:trPr>
        <w:tc>
          <w:tcPr>
            <w:tcW w:w="1691" w:type="dxa"/>
            <w:tcBorders>
              <w:left w:val="single" w:color="auto" w:sz="12" w:space="0"/>
              <w:bottom w:val="double" w:color="auto" w:sz="4" w:space="0"/>
            </w:tcBorders>
            <w:shd w:val="clear" w:color="auto" w:fill="auto"/>
            <w:vAlign w:val="center"/>
          </w:tcPr>
          <w:p w14:paraId="357997AE">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5ED14619">
            <w:pPr>
              <w:pStyle w:val="14"/>
              <w:widowControl w:val="0"/>
              <w:jc w:val="both"/>
            </w:pPr>
            <w:r>
              <w:rPr>
                <w:rFonts w:hint="eastAsia"/>
              </w:rPr>
              <w:t>面向热爱音乐，热爱音乐剧，喜欢唱歌，希望提升自己的音乐素养，解放自我天性。并希望通过课程积累一定的音乐和音乐剧知识以及希望建立一定的音乐剧演唱能力的学生</w:t>
            </w:r>
          </w:p>
        </w:tc>
      </w:tr>
      <w:tr w14:paraId="02FA5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6E02EC7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69DE0D54">
            <w:pPr>
              <w:widowControl w:val="0"/>
              <w:jc w:val="right"/>
              <w:rPr>
                <w:rFonts w:ascii="黑体" w:hAnsi="黑体" w:eastAsia="黑体"/>
                <w:color w:val="000000" w:themeColor="text1"/>
                <w:sz w:val="21"/>
                <w:szCs w:val="21"/>
                <w14:textFill>
                  <w14:solidFill>
                    <w14:schemeClr w14:val="tx1"/>
                  </w14:solidFill>
                </w14:textFill>
              </w:rPr>
            </w:pPr>
            <w:r>
              <w:rPr>
                <w:rFonts w:hint="default" w:ascii="Times New Roman" w:hAnsi="Times New Roman" w:cs="Times New Roman"/>
                <w:sz w:val="24"/>
                <w:szCs w:val="24"/>
              </w:rPr>
              <w:drawing>
                <wp:anchor distT="0" distB="0" distL="114300" distR="114300" simplePos="0" relativeHeight="251660288" behindDoc="1" locked="0" layoutInCell="1" allowOverlap="1">
                  <wp:simplePos x="0" y="0"/>
                  <wp:positionH relativeFrom="column">
                    <wp:posOffset>1002030</wp:posOffset>
                  </wp:positionH>
                  <wp:positionV relativeFrom="paragraph">
                    <wp:posOffset>-17145</wp:posOffset>
                  </wp:positionV>
                  <wp:extent cx="673735" cy="376555"/>
                  <wp:effectExtent l="0" t="0" r="12065" b="4445"/>
                  <wp:wrapNone/>
                  <wp:docPr id="5" name="图片 5" descr="76ee7aa1af2de21658545bca78c67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6ee7aa1af2de21658545bca78c67ad"/>
                          <pic:cNvPicPr>
                            <a:picLocks noChangeAspect="1"/>
                          </pic:cNvPicPr>
                        </pic:nvPicPr>
                        <pic:blipFill>
                          <a:blip r:embed="rId5"/>
                          <a:srcRect l="16570" t="31842" r="14417" b="48856"/>
                          <a:stretch>
                            <a:fillRect/>
                          </a:stretch>
                        </pic:blipFill>
                        <pic:spPr>
                          <a:xfrm>
                            <a:off x="5288280" y="8162290"/>
                            <a:ext cx="673735" cy="376555"/>
                          </a:xfrm>
                          <a:prstGeom prst="rect">
                            <a:avLst/>
                          </a:prstGeom>
                          <a:noFill/>
                          <a:ln>
                            <a:noFill/>
                          </a:ln>
                        </pic:spPr>
                      </pic:pic>
                    </a:graphicData>
                  </a:graphic>
                </wp:anchor>
              </w:drawing>
            </w:r>
            <w:r>
              <w:rPr>
                <w:rFonts w:hint="eastAsia"/>
                <w:sz w:val="21"/>
                <w:szCs w:val="21"/>
              </w:rPr>
              <w:t>（签名）</w:t>
            </w:r>
          </w:p>
        </w:tc>
        <w:tc>
          <w:tcPr>
            <w:tcW w:w="1425" w:type="dxa"/>
            <w:gridSpan w:val="2"/>
            <w:tcBorders>
              <w:top w:val="double" w:color="auto" w:sz="4" w:space="0"/>
            </w:tcBorders>
            <w:vAlign w:val="center"/>
          </w:tcPr>
          <w:p w14:paraId="420B35C4">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44D05D2E">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2025年10月21日</w:t>
            </w:r>
          </w:p>
        </w:tc>
      </w:tr>
      <w:tr w14:paraId="04EF0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5EE9C9C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67322B6F">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vAlign w:val="center"/>
          </w:tcPr>
          <w:p w14:paraId="29D3004A">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02CA15DE">
            <w:pPr>
              <w:widowControl w:val="0"/>
              <w:jc w:val="center"/>
              <w:rPr>
                <w:rFonts w:ascii="Times New Roman" w:hAnsi="Times New Roman"/>
                <w:color w:val="000000"/>
                <w:sz w:val="21"/>
                <w:szCs w:val="21"/>
              </w:rPr>
            </w:pPr>
          </w:p>
        </w:tc>
      </w:tr>
      <w:tr w14:paraId="10D5A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08DAC5A6">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7534A28F">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36FFF78A">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69DC60E3">
            <w:pPr>
              <w:widowControl w:val="0"/>
              <w:jc w:val="center"/>
              <w:rPr>
                <w:rFonts w:ascii="Times New Roman" w:hAnsi="Times New Roman"/>
                <w:color w:val="000000"/>
                <w:sz w:val="21"/>
                <w:szCs w:val="21"/>
              </w:rPr>
            </w:pPr>
          </w:p>
        </w:tc>
      </w:tr>
    </w:tbl>
    <w:p w14:paraId="2252EF3A">
      <w:pPr>
        <w:spacing w:line="100" w:lineRule="exact"/>
        <w:rPr>
          <w:rFonts w:ascii="Arial" w:hAnsi="Arial" w:eastAsia="黑体"/>
        </w:rPr>
      </w:pPr>
      <w:r>
        <w:br w:type="page"/>
      </w:r>
    </w:p>
    <w:p w14:paraId="136CE0DE">
      <w:pPr>
        <w:pStyle w:val="16"/>
        <w:spacing w:before="326" w:beforeLines="100" w:line="360" w:lineRule="auto"/>
        <w:rPr>
          <w:rFonts w:ascii="黑体" w:hAnsi="宋体"/>
        </w:rPr>
      </w:pPr>
      <w:r>
        <w:rPr>
          <w:rFonts w:hint="eastAsia" w:ascii="黑体" w:hAnsi="宋体"/>
        </w:rPr>
        <w:t>二、课程目标与毕业要求</w:t>
      </w:r>
    </w:p>
    <w:p w14:paraId="4EAF7545">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35FC29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320A6DC5">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1BFA32AA">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376EBB25">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10F69E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76EC4A1A">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1D0AB8BC">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09F44001">
            <w:pPr>
              <w:pStyle w:val="14"/>
              <w:jc w:val="left"/>
              <w:rPr>
                <w:rFonts w:hint="default" w:ascii="宋体" w:hAnsi="宋体" w:eastAsia="宋体"/>
                <w:bCs/>
                <w:lang w:val="en-US" w:eastAsia="zh-CN"/>
              </w:rPr>
            </w:pPr>
            <w:r>
              <w:rPr>
                <w:rFonts w:hint="eastAsia" w:ascii="宋体" w:hAnsi="宋体"/>
                <w:bCs/>
                <w:lang w:val="en-US" w:eastAsia="zh-CN"/>
              </w:rPr>
              <w:t>明白什么是歌剧</w:t>
            </w:r>
          </w:p>
        </w:tc>
      </w:tr>
      <w:tr w14:paraId="36EB5C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0898D6AB">
            <w:pPr>
              <w:pStyle w:val="14"/>
              <w:rPr>
                <w:bCs/>
              </w:rPr>
            </w:pPr>
          </w:p>
        </w:tc>
        <w:tc>
          <w:tcPr>
            <w:tcW w:w="782" w:type="dxa"/>
            <w:shd w:val="clear" w:color="auto" w:fill="auto"/>
            <w:vAlign w:val="center"/>
          </w:tcPr>
          <w:p w14:paraId="56D2A6A7">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459" w:type="dxa"/>
            <w:vAlign w:val="center"/>
          </w:tcPr>
          <w:p w14:paraId="4D074914">
            <w:pPr>
              <w:pStyle w:val="14"/>
              <w:jc w:val="left"/>
              <w:rPr>
                <w:rFonts w:hint="default" w:ascii="宋体" w:hAnsi="宋体" w:eastAsia="宋体"/>
                <w:bCs/>
                <w:lang w:val="en-US" w:eastAsia="zh-CN"/>
              </w:rPr>
            </w:pPr>
            <w:r>
              <w:rPr>
                <w:rFonts w:hint="eastAsia" w:ascii="宋体" w:hAnsi="宋体"/>
                <w:bCs/>
                <w:lang w:val="en-US" w:eastAsia="zh-CN"/>
              </w:rPr>
              <w:t>歌剧和别的舞台剧的区别</w:t>
            </w:r>
          </w:p>
        </w:tc>
      </w:tr>
      <w:tr w14:paraId="07F351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1235" w:type="dxa"/>
            <w:vMerge w:val="restart"/>
            <w:vAlign w:val="center"/>
          </w:tcPr>
          <w:p w14:paraId="71055FED">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4398285F">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459" w:type="dxa"/>
            <w:vAlign w:val="center"/>
          </w:tcPr>
          <w:p w14:paraId="7829A7F5">
            <w:pPr>
              <w:pStyle w:val="14"/>
              <w:jc w:val="left"/>
              <w:rPr>
                <w:rFonts w:hint="default" w:ascii="宋体" w:hAnsi="宋体" w:eastAsia="宋体"/>
                <w:bCs/>
                <w:lang w:val="en-US" w:eastAsia="zh-CN"/>
              </w:rPr>
            </w:pPr>
            <w:r>
              <w:rPr>
                <w:rFonts w:hint="eastAsia" w:ascii="宋体" w:hAnsi="宋体"/>
                <w:bCs/>
                <w:lang w:val="en-US" w:eastAsia="zh-CN"/>
              </w:rPr>
              <w:t>以对中外知名歌剧作品赏析为主要的内容，使学生能够了解歌剧的基本知识</w:t>
            </w:r>
          </w:p>
        </w:tc>
      </w:tr>
      <w:tr w14:paraId="6E8B4E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69F55EE8">
            <w:pPr>
              <w:pStyle w:val="14"/>
              <w:rPr>
                <w:rFonts w:ascii="宋体" w:hAnsi="宋体"/>
              </w:rPr>
            </w:pPr>
          </w:p>
        </w:tc>
        <w:tc>
          <w:tcPr>
            <w:tcW w:w="782" w:type="dxa"/>
            <w:shd w:val="clear" w:color="auto" w:fill="auto"/>
            <w:vAlign w:val="center"/>
          </w:tcPr>
          <w:p w14:paraId="0C3856E4">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459" w:type="dxa"/>
            <w:vAlign w:val="center"/>
          </w:tcPr>
          <w:p w14:paraId="487B6E04">
            <w:pPr>
              <w:pStyle w:val="14"/>
              <w:jc w:val="left"/>
              <w:rPr>
                <w:rFonts w:hint="default" w:ascii="宋体" w:hAnsi="宋体" w:eastAsia="宋体"/>
                <w:bCs/>
                <w:lang w:val="en-US" w:eastAsia="zh-CN"/>
              </w:rPr>
            </w:pPr>
            <w:r>
              <w:rPr>
                <w:rFonts w:hint="eastAsia" w:ascii="宋体" w:hAnsi="宋体"/>
                <w:bCs/>
                <w:lang w:val="en-US" w:eastAsia="zh-CN"/>
              </w:rPr>
              <w:t>能够运用相关的知识去分析经典中外歌剧的剧情背景和音乐以及内容</w:t>
            </w:r>
          </w:p>
        </w:tc>
      </w:tr>
      <w:tr w14:paraId="64397B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4EB4E805">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770B2736">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2EB93E83">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459" w:type="dxa"/>
            <w:vAlign w:val="center"/>
          </w:tcPr>
          <w:p w14:paraId="1CEAFB8A">
            <w:pPr>
              <w:pStyle w:val="14"/>
              <w:jc w:val="left"/>
              <w:rPr>
                <w:rFonts w:ascii="宋体" w:hAnsi="宋体"/>
                <w:bCs/>
              </w:rPr>
            </w:pPr>
            <w:r>
              <w:rPr>
                <w:rFonts w:hint="eastAsia" w:ascii="宋体" w:hAnsi="宋体"/>
                <w:bCs/>
              </w:rPr>
              <w:t>会培养学生对党和国家和对人民的热爱，提高思想觉悟水平</w:t>
            </w:r>
            <w:r>
              <w:rPr>
                <w:rFonts w:hint="eastAsia" w:ascii="宋体" w:hAnsi="宋体"/>
                <w:bCs/>
                <w:lang w:eastAsia="zh-CN"/>
              </w:rPr>
              <w:t>，</w:t>
            </w:r>
            <w:r>
              <w:rPr>
                <w:rFonts w:hint="eastAsia" w:ascii="宋体" w:hAnsi="宋体"/>
                <w:bCs/>
              </w:rPr>
              <w:t>塑造正确的价值观导向</w:t>
            </w:r>
          </w:p>
        </w:tc>
      </w:tr>
      <w:tr w14:paraId="327532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37F55194">
            <w:pPr>
              <w:pStyle w:val="14"/>
              <w:rPr>
                <w:rFonts w:ascii="宋体" w:hAnsi="宋体"/>
              </w:rPr>
            </w:pPr>
          </w:p>
        </w:tc>
        <w:tc>
          <w:tcPr>
            <w:tcW w:w="782" w:type="dxa"/>
            <w:shd w:val="clear" w:color="auto" w:fill="auto"/>
            <w:vAlign w:val="center"/>
          </w:tcPr>
          <w:p w14:paraId="0B6C57E8">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459" w:type="dxa"/>
            <w:vAlign w:val="center"/>
          </w:tcPr>
          <w:p w14:paraId="18C05DE6">
            <w:pPr>
              <w:pStyle w:val="14"/>
              <w:jc w:val="left"/>
              <w:rPr>
                <w:rFonts w:ascii="宋体" w:hAnsi="宋体"/>
                <w:bCs/>
              </w:rPr>
            </w:pPr>
            <w:r>
              <w:rPr>
                <w:rFonts w:hint="eastAsia" w:ascii="宋体" w:hAnsi="宋体"/>
                <w:bCs/>
                <w:lang w:val="en-US" w:eastAsia="zh-CN"/>
              </w:rPr>
              <w:t>培养学生对美的认识和对艺术的了解</w:t>
            </w:r>
          </w:p>
        </w:tc>
      </w:tr>
    </w:tbl>
    <w:p w14:paraId="6B00CE28">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47C90A1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vAlign w:val="center"/>
          </w:tcPr>
          <w:p w14:paraId="32975BFA">
            <w:pPr>
              <w:widowControl w:val="0"/>
              <w:jc w:val="both"/>
              <w:rPr>
                <w:rFonts w:hint="eastAsia" w:ascii="Times New Roman" w:hAnsi="Times New Roman" w:cs="Times New Roman"/>
                <w:b w:val="0"/>
                <w:bCs/>
                <w:sz w:val="21"/>
                <w:szCs w:val="24"/>
                <w:lang w:val="en-US" w:eastAsia="zh-CN"/>
              </w:rPr>
            </w:pPr>
            <w:r>
              <w:rPr>
                <w:rFonts w:ascii="Times New Roman" w:hAnsi="Times New Roman" w:cs="Times New Roman"/>
                <w:b w:val="0"/>
                <w:bCs/>
                <w:sz w:val="21"/>
                <w:szCs w:val="24"/>
              </w:rPr>
              <w:t>LO1</w:t>
            </w:r>
          </w:p>
          <w:p w14:paraId="0DA93BF9">
            <w:pPr>
              <w:widowControl w:val="0"/>
              <w:jc w:val="both"/>
              <w:rPr>
                <w:rFonts w:hint="eastAsia" w:ascii="Times New Roman" w:hAnsi="Times New Roman" w:cs="Times New Roman"/>
                <w:b w:val="0"/>
                <w:bCs/>
                <w:sz w:val="21"/>
                <w:szCs w:val="24"/>
                <w:lang w:val="en-US" w:eastAsia="zh-CN"/>
              </w:rPr>
            </w:pPr>
            <w:r>
              <w:rPr>
                <w:rFonts w:hint="eastAsia" w:ascii="Times New Roman" w:hAnsi="Times New Roman" w:cs="Times New Roman"/>
                <w:b w:val="0"/>
                <w:bCs/>
                <w:sz w:val="21"/>
                <w:szCs w:val="24"/>
                <w:lang w:val="en-US" w:eastAsia="zh-CN"/>
              </w:rPr>
              <w:t>①爱党爱国，坚决拥护党的领导，热爱祖国的大好河山、悠久历史、灿烂文化，自觉维护民族利益和国家尊严</w:t>
            </w:r>
          </w:p>
          <w:p w14:paraId="687ADF6F">
            <w:pPr>
              <w:widowControl w:val="0"/>
              <w:jc w:val="both"/>
              <w:rPr>
                <w:rFonts w:hint="eastAsia" w:ascii="Times New Roman" w:hAnsi="Times New Roman" w:cs="Times New Roman"/>
                <w:b w:val="0"/>
                <w:bCs/>
                <w:sz w:val="21"/>
                <w:szCs w:val="24"/>
                <w:lang w:val="en-US" w:eastAsia="zh-CN"/>
              </w:rPr>
            </w:pPr>
            <w:r>
              <w:rPr>
                <w:rFonts w:hint="eastAsia" w:ascii="Times New Roman" w:hAnsi="Times New Roman" w:cs="Times New Roman"/>
                <w:b w:val="0"/>
                <w:bCs/>
                <w:sz w:val="21"/>
                <w:szCs w:val="24"/>
                <w:lang w:val="en-US" w:eastAsia="zh-CN"/>
              </w:rPr>
              <w:t>③奉献社会，富有爱心，懂得感恩，自觉传承和弘扬雷锋精神，具有服务社会的意愿和行动，积极参加志愿者服务。</w:t>
            </w:r>
          </w:p>
          <w:p w14:paraId="5485F922">
            <w:pPr>
              <w:widowControl w:val="0"/>
              <w:jc w:val="both"/>
              <w:rPr>
                <w:rFonts w:hint="eastAsia" w:ascii="宋体" w:hAnsi="宋体"/>
                <w:bCs/>
              </w:rPr>
            </w:pPr>
            <w:r>
              <w:rPr>
                <w:rFonts w:hint="default" w:ascii="Times New Roman" w:hAnsi="Times New Roman" w:cs="Times New Roman"/>
                <w:b w:val="0"/>
                <w:bCs/>
                <w:sz w:val="21"/>
                <w:szCs w:val="24"/>
                <w:lang w:val="en-US" w:eastAsia="zh-CN"/>
              </w:rPr>
              <w:t>⑤爱岗敬业，热爱所学专业，勤学多练，锤炼技能。熟悉本专业相关的法律法规，在实习实践中自觉遵守职业规范，具备职业道德操守。</w:t>
            </w:r>
          </w:p>
        </w:tc>
      </w:tr>
      <w:tr w14:paraId="3B8D36A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vAlign w:val="top"/>
          </w:tcPr>
          <w:p w14:paraId="1FC3EE00">
            <w:pPr>
              <w:widowControl w:val="0"/>
              <w:jc w:val="both"/>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LO5</w:t>
            </w:r>
          </w:p>
          <w:p w14:paraId="163E153D">
            <w:pPr>
              <w:widowControl w:val="0"/>
              <w:jc w:val="both"/>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③懂得审美，有发现美、感受美、鉴赏美、评价美、创造美的能力。</w:t>
            </w:r>
          </w:p>
          <w:p w14:paraId="3B498F24">
            <w:pPr>
              <w:widowControl w:val="0"/>
              <w:jc w:val="both"/>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④热爱劳动，具有正确的劳动观念和态度，热爱劳动和劳动人民，养成劳动习惯。</w:t>
            </w:r>
          </w:p>
          <w:p w14:paraId="15EBFBE3">
            <w:pPr>
              <w:widowControl w:val="0"/>
              <w:jc w:val="both"/>
              <w:rPr>
                <w:rFonts w:hint="eastAsia" w:ascii="宋体" w:hAnsi="宋体"/>
                <w:bCs/>
              </w:rPr>
            </w:pPr>
          </w:p>
        </w:tc>
      </w:tr>
      <w:tr w14:paraId="0CE571B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vAlign w:val="top"/>
          </w:tcPr>
          <w:p w14:paraId="5E497334">
            <w:pPr>
              <w:widowControl w:val="0"/>
              <w:jc w:val="both"/>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LO6</w:t>
            </w:r>
          </w:p>
          <w:p w14:paraId="0B8BBD3E">
            <w:pPr>
              <w:widowControl w:val="0"/>
              <w:jc w:val="both"/>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①在集体活动中能主动担任自己的角色，与其他成员密切合作，善于自我管理和团队管理，共同完成任务。</w:t>
            </w:r>
          </w:p>
          <w:p w14:paraId="2827641A">
            <w:pPr>
              <w:widowControl w:val="0"/>
              <w:jc w:val="both"/>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③能用创新的方法或者多种方法解决复杂问题或真实问题。</w:t>
            </w:r>
          </w:p>
          <w:p w14:paraId="162353B7">
            <w:pPr>
              <w:widowControl w:val="0"/>
              <w:jc w:val="both"/>
              <w:rPr>
                <w:rFonts w:hint="eastAsia" w:ascii="宋体" w:hAnsi="宋体"/>
                <w:bCs/>
              </w:rPr>
            </w:pPr>
          </w:p>
        </w:tc>
      </w:tr>
    </w:tbl>
    <w:p w14:paraId="38221AE0">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4299C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33A026A0">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10885E4C">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62F56B1E">
            <w:pPr>
              <w:pStyle w:val="13"/>
              <w:rPr>
                <w:szCs w:val="16"/>
              </w:rPr>
            </w:pPr>
            <w:r>
              <w:rPr>
                <w:rFonts w:hint="eastAsia"/>
                <w:szCs w:val="16"/>
              </w:rPr>
              <w:t>支撑度</w:t>
            </w:r>
          </w:p>
        </w:tc>
        <w:tc>
          <w:tcPr>
            <w:tcW w:w="4763" w:type="dxa"/>
            <w:tcBorders>
              <w:top w:val="single" w:color="auto" w:sz="12" w:space="0"/>
            </w:tcBorders>
            <w:vAlign w:val="center"/>
          </w:tcPr>
          <w:p w14:paraId="702290EB">
            <w:pPr>
              <w:pStyle w:val="13"/>
              <w:rPr>
                <w:szCs w:val="16"/>
              </w:rPr>
            </w:pPr>
            <w:r>
              <w:rPr>
                <w:rFonts w:hint="eastAsia"/>
                <w:szCs w:val="16"/>
              </w:rPr>
              <w:t>课程目标</w:t>
            </w:r>
          </w:p>
        </w:tc>
        <w:tc>
          <w:tcPr>
            <w:tcW w:w="1348" w:type="dxa"/>
            <w:tcBorders>
              <w:top w:val="single" w:color="auto" w:sz="12" w:space="0"/>
              <w:right w:val="single" w:color="auto" w:sz="12" w:space="0"/>
            </w:tcBorders>
            <w:vAlign w:val="center"/>
          </w:tcPr>
          <w:p w14:paraId="3BF27497">
            <w:pPr>
              <w:pStyle w:val="13"/>
              <w:rPr>
                <w:szCs w:val="16"/>
              </w:rPr>
            </w:pPr>
            <w:r>
              <w:rPr>
                <w:rFonts w:hint="eastAsia"/>
                <w:szCs w:val="16"/>
              </w:rPr>
              <w:t>对指标点的贡献度</w:t>
            </w:r>
          </w:p>
        </w:tc>
      </w:tr>
      <w:tr w14:paraId="30511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62" w:hRule="atLeast"/>
          <w:jc w:val="center"/>
        </w:trPr>
        <w:tc>
          <w:tcPr>
            <w:tcW w:w="777" w:type="dxa"/>
            <w:vMerge w:val="restart"/>
            <w:tcBorders>
              <w:left w:val="single" w:color="auto" w:sz="12" w:space="0"/>
              <w:right w:val="single" w:color="auto" w:sz="4" w:space="0"/>
            </w:tcBorders>
            <w:shd w:val="clear" w:color="auto" w:fill="auto"/>
            <w:vAlign w:val="center"/>
          </w:tcPr>
          <w:p w14:paraId="602BBA3B">
            <w:pPr>
              <w:rPr>
                <w:rFonts w:hint="eastAsia" w:ascii="Times New Roman" w:hAnsi="Times New Roman" w:cs="Times New Roman"/>
                <w:b w:val="0"/>
                <w:bCs/>
                <w:sz w:val="21"/>
                <w:szCs w:val="24"/>
                <w:lang w:val="en-US" w:eastAsia="zh-CN"/>
              </w:rPr>
            </w:pPr>
            <w:r>
              <w:rPr>
                <w:rFonts w:ascii="Times New Roman" w:hAnsi="Times New Roman" w:cs="Times New Roman"/>
                <w:b w:val="0"/>
                <w:bCs/>
                <w:sz w:val="21"/>
                <w:szCs w:val="24"/>
              </w:rPr>
              <w:t>LO1</w:t>
            </w:r>
          </w:p>
          <w:p w14:paraId="51D82CC9">
            <w:pPr>
              <w:pStyle w:val="14"/>
            </w:pPr>
          </w:p>
        </w:tc>
        <w:tc>
          <w:tcPr>
            <w:tcW w:w="794" w:type="dxa"/>
            <w:vMerge w:val="restart"/>
            <w:tcBorders>
              <w:left w:val="single" w:color="auto" w:sz="4" w:space="0"/>
            </w:tcBorders>
            <w:vAlign w:val="center"/>
          </w:tcPr>
          <w:p w14:paraId="592B7093">
            <w:pPr>
              <w:pStyle w:val="14"/>
              <w:jc w:val="both"/>
              <w:rPr>
                <w:rFonts w:cs="Times New Roman"/>
                <w:bCs/>
              </w:rPr>
            </w:pPr>
            <w:r>
              <w:rPr>
                <w:rFonts w:hint="eastAsia" w:cs="Times New Roman"/>
                <w:bCs/>
                <w:lang w:val="en-US" w:eastAsia="zh-CN"/>
              </w:rPr>
              <w:t>①③⑤</w:t>
            </w:r>
          </w:p>
        </w:tc>
        <w:tc>
          <w:tcPr>
            <w:tcW w:w="794" w:type="dxa"/>
            <w:vMerge w:val="restart"/>
            <w:tcBorders>
              <w:right w:val="double" w:color="auto" w:sz="4" w:space="0"/>
            </w:tcBorders>
            <w:shd w:val="clear" w:color="auto" w:fill="auto"/>
            <w:vAlign w:val="center"/>
          </w:tcPr>
          <w:p w14:paraId="365A7848">
            <w:pPr>
              <w:pStyle w:val="14"/>
              <w:rPr>
                <w:rFonts w:ascii="宋体" w:hAnsi="宋体"/>
              </w:rPr>
            </w:pPr>
            <w:r>
              <w:rPr>
                <w:rFonts w:hint="eastAsia" w:ascii="宋体" w:hAnsi="宋体"/>
                <w:lang w:val="en-US" w:eastAsia="zh-CN"/>
              </w:rPr>
              <w:t>H</w:t>
            </w:r>
          </w:p>
        </w:tc>
        <w:tc>
          <w:tcPr>
            <w:tcW w:w="4763" w:type="dxa"/>
            <w:vMerge w:val="restart"/>
            <w:vAlign w:val="top"/>
          </w:tcPr>
          <w:p w14:paraId="38CF99FD">
            <w:pPr>
              <w:rPr>
                <w:rFonts w:ascii="宋体" w:hAnsi="宋体"/>
                <w:bCs/>
              </w:rPr>
            </w:pPr>
            <w:r>
              <w:rPr>
                <w:rFonts w:hint="eastAsia" w:ascii="仿宋" w:hAnsi="仿宋" w:eastAsia="仿宋" w:cs="宋体"/>
                <w:color w:val="000000"/>
                <w:kern w:val="0"/>
                <w:sz w:val="24"/>
                <w:lang w:val="en-US" w:eastAsia="zh-CN"/>
              </w:rPr>
              <w:t>通过课程的理论学习和经典红色音乐剧剧目欣赏及体验，培养学生的爱党爱国，勇于奉献，爱岗敬业的精神</w:t>
            </w:r>
          </w:p>
        </w:tc>
        <w:tc>
          <w:tcPr>
            <w:tcW w:w="1348" w:type="dxa"/>
            <w:tcBorders>
              <w:right w:val="single" w:color="auto" w:sz="12" w:space="0"/>
            </w:tcBorders>
            <w:vAlign w:val="center"/>
          </w:tcPr>
          <w:p w14:paraId="6205A61B">
            <w:pPr>
              <w:pStyle w:val="14"/>
              <w:rPr>
                <w:rFonts w:ascii="宋体" w:hAnsi="宋体"/>
                <w:bCs/>
              </w:rPr>
            </w:pPr>
            <w:r>
              <w:rPr>
                <w:rFonts w:hint="eastAsia" w:ascii="宋体" w:hAnsi="宋体"/>
                <w:bCs/>
                <w:lang w:val="en-US" w:eastAsia="zh-CN"/>
              </w:rPr>
              <w:t>100%</w:t>
            </w:r>
          </w:p>
        </w:tc>
      </w:tr>
      <w:tr w14:paraId="29D45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top"/>
          </w:tcPr>
          <w:p w14:paraId="1639C2AD">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LO5</w:t>
            </w:r>
          </w:p>
          <w:p w14:paraId="45BBE408">
            <w:pPr>
              <w:pStyle w:val="14"/>
            </w:pPr>
          </w:p>
        </w:tc>
        <w:tc>
          <w:tcPr>
            <w:tcW w:w="794" w:type="dxa"/>
            <w:tcBorders>
              <w:left w:val="single" w:color="auto" w:sz="4" w:space="0"/>
            </w:tcBorders>
            <w:vAlign w:val="center"/>
          </w:tcPr>
          <w:p w14:paraId="0B77DCFB">
            <w:pPr>
              <w:pStyle w:val="14"/>
              <w:rPr>
                <w:rFonts w:cs="Times New Roman"/>
                <w:bCs/>
              </w:rPr>
            </w:pPr>
            <w:r>
              <w:rPr>
                <w:rFonts w:hint="eastAsia" w:cs="Times New Roman"/>
                <w:bCs/>
                <w:lang w:val="en-US" w:eastAsia="zh-CN"/>
              </w:rPr>
              <w:t>③④</w:t>
            </w:r>
          </w:p>
        </w:tc>
        <w:tc>
          <w:tcPr>
            <w:tcW w:w="794" w:type="dxa"/>
            <w:tcBorders>
              <w:right w:val="double" w:color="auto" w:sz="4" w:space="0"/>
            </w:tcBorders>
            <w:shd w:val="clear" w:color="auto" w:fill="auto"/>
            <w:vAlign w:val="center"/>
          </w:tcPr>
          <w:p w14:paraId="1DA66857">
            <w:pPr>
              <w:pStyle w:val="14"/>
              <w:rPr>
                <w:rFonts w:ascii="宋体" w:hAnsi="宋体"/>
              </w:rPr>
            </w:pPr>
            <w:r>
              <w:rPr>
                <w:rFonts w:hint="eastAsia" w:ascii="宋体" w:hAnsi="宋体"/>
                <w:lang w:val="en-US" w:eastAsia="zh-CN"/>
              </w:rPr>
              <w:t>M</w:t>
            </w:r>
          </w:p>
        </w:tc>
        <w:tc>
          <w:tcPr>
            <w:tcW w:w="4763" w:type="dxa"/>
            <w:vAlign w:val="top"/>
          </w:tcPr>
          <w:p w14:paraId="0D565F91">
            <w:pPr>
              <w:rPr>
                <w:rFonts w:ascii="宋体" w:hAnsi="宋体"/>
                <w:bCs/>
              </w:rPr>
            </w:pPr>
            <w:r>
              <w:rPr>
                <w:rFonts w:hint="eastAsia" w:ascii="仿宋" w:hAnsi="仿宋" w:eastAsia="仿宋" w:cs="宋体"/>
                <w:color w:val="000000"/>
                <w:kern w:val="0"/>
                <w:sz w:val="24"/>
                <w:lang w:val="en-US" w:eastAsia="zh-CN"/>
              </w:rPr>
              <w:t>通过世界经典歌剧剧目和经典片段的了解和演绎</w:t>
            </w:r>
            <w:r>
              <w:rPr>
                <w:rFonts w:hint="eastAsia" w:ascii="仿宋" w:hAnsi="仿宋" w:eastAsia="仿宋" w:cs="宋体"/>
                <w:color w:val="000000"/>
                <w:kern w:val="0"/>
                <w:sz w:val="24"/>
                <w:szCs w:val="24"/>
                <w:lang w:val="en-US" w:eastAsia="zh-CN"/>
              </w:rPr>
              <w:t>，让学生感受美，提升美学鉴赏和创造力</w:t>
            </w:r>
          </w:p>
        </w:tc>
        <w:tc>
          <w:tcPr>
            <w:tcW w:w="1348" w:type="dxa"/>
            <w:tcBorders>
              <w:right w:val="single" w:color="auto" w:sz="12" w:space="0"/>
            </w:tcBorders>
            <w:vAlign w:val="center"/>
          </w:tcPr>
          <w:p w14:paraId="2C2BE8BA">
            <w:pPr>
              <w:pStyle w:val="14"/>
              <w:rPr>
                <w:rFonts w:ascii="宋体" w:hAnsi="宋体"/>
                <w:bCs/>
              </w:rPr>
            </w:pPr>
            <w:r>
              <w:rPr>
                <w:rFonts w:hint="eastAsia" w:ascii="宋体" w:hAnsi="宋体"/>
                <w:bCs/>
                <w:lang w:val="en-US" w:eastAsia="zh-CN"/>
              </w:rPr>
              <w:t>50%</w:t>
            </w:r>
          </w:p>
        </w:tc>
      </w:tr>
      <w:tr w14:paraId="00B17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vAlign w:val="top"/>
          </w:tcPr>
          <w:p w14:paraId="0381E51F">
            <w:pPr>
              <w:pStyle w:val="14"/>
            </w:pPr>
            <w:r>
              <w:rPr>
                <w:rFonts w:hint="eastAsia" w:ascii="仿宋" w:hAnsi="仿宋" w:eastAsia="仿宋" w:cs="宋体"/>
                <w:color w:val="000000"/>
                <w:kern w:val="0"/>
                <w:sz w:val="24"/>
                <w:szCs w:val="24"/>
              </w:rPr>
              <w:t>LO6</w:t>
            </w:r>
          </w:p>
        </w:tc>
        <w:tc>
          <w:tcPr>
            <w:tcW w:w="794" w:type="dxa"/>
            <w:tcBorders>
              <w:left w:val="single" w:color="auto" w:sz="4" w:space="0"/>
              <w:bottom w:val="single" w:color="auto" w:sz="12" w:space="0"/>
            </w:tcBorders>
            <w:vAlign w:val="center"/>
          </w:tcPr>
          <w:p w14:paraId="77D1094D">
            <w:pPr>
              <w:pStyle w:val="14"/>
              <w:rPr>
                <w:rFonts w:cs="Times New Roman"/>
                <w:bCs/>
              </w:rPr>
            </w:pPr>
            <w:r>
              <w:rPr>
                <w:rFonts w:hint="eastAsia" w:cs="Times New Roman"/>
                <w:bCs/>
                <w:lang w:val="en-US" w:eastAsia="zh-CN"/>
              </w:rPr>
              <w:t>①③</w:t>
            </w:r>
          </w:p>
        </w:tc>
        <w:tc>
          <w:tcPr>
            <w:tcW w:w="794" w:type="dxa"/>
            <w:tcBorders>
              <w:bottom w:val="single" w:color="auto" w:sz="12" w:space="0"/>
              <w:right w:val="double" w:color="auto" w:sz="4" w:space="0"/>
            </w:tcBorders>
            <w:shd w:val="clear" w:color="auto" w:fill="auto"/>
            <w:vAlign w:val="center"/>
          </w:tcPr>
          <w:p w14:paraId="17CE8805">
            <w:pPr>
              <w:pStyle w:val="14"/>
              <w:rPr>
                <w:rFonts w:ascii="宋体" w:hAnsi="宋体"/>
              </w:rPr>
            </w:pPr>
            <w:r>
              <w:rPr>
                <w:rFonts w:hint="eastAsia" w:ascii="宋体" w:hAnsi="宋体"/>
                <w:lang w:val="en-US" w:eastAsia="zh-CN"/>
              </w:rPr>
              <w:t>L</w:t>
            </w:r>
          </w:p>
        </w:tc>
        <w:tc>
          <w:tcPr>
            <w:tcW w:w="4763" w:type="dxa"/>
            <w:tcBorders>
              <w:bottom w:val="single" w:color="auto" w:sz="12" w:space="0"/>
            </w:tcBorders>
            <w:vAlign w:val="top"/>
          </w:tcPr>
          <w:p w14:paraId="4A6F8541">
            <w:pPr>
              <w:rPr>
                <w:rFonts w:ascii="宋体" w:hAnsi="宋体"/>
                <w:bCs/>
              </w:rPr>
            </w:pPr>
            <w:r>
              <w:rPr>
                <w:rFonts w:hint="eastAsia" w:ascii="仿宋" w:hAnsi="仿宋" w:eastAsia="仿宋" w:cs="宋体"/>
                <w:color w:val="000000"/>
                <w:kern w:val="0"/>
                <w:sz w:val="24"/>
                <w:szCs w:val="24"/>
              </w:rPr>
              <w:t>通过</w:t>
            </w:r>
            <w:r>
              <w:rPr>
                <w:rFonts w:hint="eastAsia" w:ascii="仿宋" w:hAnsi="仿宋" w:eastAsia="仿宋" w:cs="宋体"/>
                <w:color w:val="000000"/>
                <w:kern w:val="0"/>
                <w:sz w:val="24"/>
                <w:lang w:val="en-US" w:eastAsia="zh-CN"/>
              </w:rPr>
              <w:t>通过经典歌剧的了解和演绎及讨论</w:t>
            </w:r>
            <w:r>
              <w:rPr>
                <w:rFonts w:hint="eastAsia" w:ascii="仿宋" w:hAnsi="仿宋" w:eastAsia="仿宋" w:cs="宋体"/>
                <w:color w:val="000000"/>
                <w:kern w:val="0"/>
                <w:sz w:val="24"/>
                <w:szCs w:val="24"/>
              </w:rPr>
              <w:t>，培养学生</w:t>
            </w:r>
            <w:r>
              <w:rPr>
                <w:rFonts w:hint="eastAsia" w:ascii="仿宋" w:hAnsi="仿宋" w:eastAsia="仿宋" w:cs="宋体"/>
                <w:color w:val="000000"/>
                <w:kern w:val="0"/>
                <w:sz w:val="24"/>
                <w:szCs w:val="24"/>
                <w:lang w:val="en-US" w:eastAsia="zh-CN"/>
              </w:rPr>
              <w:t>互相配合相互帮助的能力。</w:t>
            </w:r>
          </w:p>
        </w:tc>
        <w:tc>
          <w:tcPr>
            <w:tcW w:w="1348" w:type="dxa"/>
            <w:tcBorders>
              <w:bottom w:val="single" w:color="auto" w:sz="12" w:space="0"/>
              <w:right w:val="single" w:color="auto" w:sz="12" w:space="0"/>
            </w:tcBorders>
            <w:vAlign w:val="center"/>
          </w:tcPr>
          <w:p w14:paraId="6DF2DBB5">
            <w:pPr>
              <w:pStyle w:val="14"/>
              <w:rPr>
                <w:rFonts w:ascii="宋体" w:hAnsi="宋体"/>
                <w:bCs/>
              </w:rPr>
            </w:pPr>
            <w:r>
              <w:rPr>
                <w:rFonts w:hint="eastAsia" w:ascii="宋体" w:hAnsi="宋体"/>
                <w:bCs/>
                <w:lang w:val="en-US" w:eastAsia="zh-CN"/>
              </w:rPr>
              <w:t>40%</w:t>
            </w:r>
          </w:p>
        </w:tc>
      </w:tr>
    </w:tbl>
    <w:p w14:paraId="4C91F15A">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2141427B">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3370F42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252EF185">
            <w:pPr>
              <w:pStyle w:val="14"/>
              <w:widowControl w:val="0"/>
              <w:jc w:val="left"/>
              <w:rPr>
                <w:rFonts w:hint="eastAsia" w:ascii="仿宋" w:hAnsi="仿宋" w:eastAsia="仿宋" w:cs="仿宋"/>
              </w:rPr>
            </w:pPr>
            <w:bookmarkStart w:id="0" w:name="OLE_LINK5"/>
            <w:bookmarkStart w:id="1" w:name="OLE_LINK6"/>
            <w:r>
              <w:rPr>
                <w:rFonts w:hint="eastAsia" w:ascii="仿宋" w:hAnsi="仿宋" w:eastAsia="仿宋" w:cs="仿宋"/>
              </w:rPr>
              <w:t>第一单元：什么是</w:t>
            </w:r>
            <w:r>
              <w:rPr>
                <w:rFonts w:hint="eastAsia" w:ascii="仿宋" w:hAnsi="仿宋" w:eastAsia="仿宋" w:cs="仿宋"/>
                <w:lang w:val="en-US" w:eastAsia="zh-CN"/>
              </w:rPr>
              <w:t>歌剧</w:t>
            </w:r>
            <w:r>
              <w:rPr>
                <w:rFonts w:hint="eastAsia" w:ascii="仿宋" w:hAnsi="仿宋" w:eastAsia="仿宋" w:cs="仿宋"/>
              </w:rPr>
              <w:t>（</w:t>
            </w:r>
            <w:r>
              <w:rPr>
                <w:rFonts w:hint="eastAsia" w:ascii="仿宋" w:hAnsi="仿宋" w:eastAsia="仿宋" w:cs="仿宋"/>
                <w:lang w:val="en-US" w:eastAsia="zh-CN"/>
              </w:rPr>
              <w:t>4</w:t>
            </w:r>
            <w:r>
              <w:rPr>
                <w:rFonts w:hint="eastAsia" w:ascii="仿宋" w:hAnsi="仿宋" w:eastAsia="仿宋" w:cs="仿宋"/>
              </w:rPr>
              <w:t>个学时）</w:t>
            </w:r>
          </w:p>
          <w:p w14:paraId="52212099">
            <w:pPr>
              <w:pStyle w:val="14"/>
              <w:widowControl w:val="0"/>
              <w:jc w:val="left"/>
              <w:rPr>
                <w:rFonts w:hint="eastAsia" w:ascii="仿宋" w:hAnsi="仿宋" w:eastAsia="仿宋" w:cs="仿宋"/>
              </w:rPr>
            </w:pPr>
            <w:r>
              <w:rPr>
                <w:rFonts w:hint="eastAsia" w:ascii="仿宋" w:hAnsi="仿宋" w:eastAsia="仿宋" w:cs="仿宋"/>
              </w:rPr>
              <w:t>教学内容：指导学生明白</w:t>
            </w:r>
            <w:r>
              <w:rPr>
                <w:rFonts w:hint="eastAsia" w:ascii="仿宋" w:hAnsi="仿宋" w:eastAsia="仿宋" w:cs="仿宋"/>
                <w:lang w:val="en-US" w:eastAsia="zh-CN"/>
              </w:rPr>
              <w:t>音乐剧</w:t>
            </w:r>
            <w:r>
              <w:rPr>
                <w:rFonts w:hint="eastAsia" w:ascii="仿宋" w:hAnsi="仿宋" w:eastAsia="仿宋" w:cs="仿宋"/>
              </w:rPr>
              <w:t>的定义，</w:t>
            </w:r>
            <w:r>
              <w:rPr>
                <w:rFonts w:hint="eastAsia" w:ascii="仿宋" w:hAnsi="仿宋" w:eastAsia="仿宋" w:cs="仿宋"/>
                <w:lang w:val="en-US" w:eastAsia="zh-CN"/>
              </w:rPr>
              <w:t>音乐剧</w:t>
            </w:r>
            <w:r>
              <w:rPr>
                <w:rFonts w:hint="eastAsia" w:ascii="仿宋" w:hAnsi="仿宋" w:eastAsia="仿宋" w:cs="仿宋"/>
              </w:rPr>
              <w:t>的起源，</w:t>
            </w:r>
            <w:r>
              <w:rPr>
                <w:rFonts w:hint="eastAsia" w:ascii="仿宋" w:hAnsi="仿宋" w:eastAsia="仿宋" w:cs="仿宋"/>
                <w:lang w:val="en-US" w:eastAsia="zh-CN"/>
              </w:rPr>
              <w:t>音乐剧</w:t>
            </w:r>
            <w:r>
              <w:rPr>
                <w:rFonts w:hint="eastAsia" w:ascii="仿宋" w:hAnsi="仿宋" w:eastAsia="仿宋" w:cs="仿宋"/>
              </w:rPr>
              <w:t>的发展</w:t>
            </w:r>
            <w:r>
              <w:rPr>
                <w:rFonts w:hint="eastAsia" w:ascii="仿宋" w:hAnsi="仿宋" w:eastAsia="仿宋" w:cs="仿宋"/>
                <w:lang w:eastAsia="zh-CN"/>
              </w:rPr>
              <w:t>、</w:t>
            </w:r>
            <w:r>
              <w:rPr>
                <w:rFonts w:hint="eastAsia" w:ascii="仿宋" w:hAnsi="仿宋" w:eastAsia="仿宋" w:cs="仿宋"/>
                <w:lang w:val="en-US" w:eastAsia="zh-CN"/>
              </w:rPr>
              <w:t>音乐剧</w:t>
            </w:r>
            <w:r>
              <w:rPr>
                <w:rFonts w:hint="eastAsia" w:ascii="仿宋" w:hAnsi="仿宋" w:eastAsia="仿宋" w:cs="仿宋"/>
              </w:rPr>
              <w:t>的流派</w:t>
            </w:r>
            <w:r>
              <w:rPr>
                <w:rFonts w:hint="eastAsia" w:ascii="仿宋" w:hAnsi="仿宋" w:eastAsia="仿宋" w:cs="仿宋"/>
                <w:lang w:val="en-US" w:eastAsia="zh-CN"/>
              </w:rPr>
              <w:t>以及国内和国外音乐剧的差异</w:t>
            </w:r>
            <w:r>
              <w:rPr>
                <w:rFonts w:hint="eastAsia" w:ascii="仿宋" w:hAnsi="仿宋" w:eastAsia="仿宋" w:cs="仿宋"/>
              </w:rPr>
              <w:t>。</w:t>
            </w:r>
          </w:p>
          <w:p w14:paraId="24F0D7CF">
            <w:pPr>
              <w:pStyle w:val="14"/>
              <w:widowControl w:val="0"/>
              <w:jc w:val="left"/>
              <w:rPr>
                <w:rFonts w:hint="eastAsia" w:ascii="仿宋" w:hAnsi="仿宋" w:eastAsia="仿宋" w:cs="仿宋"/>
              </w:rPr>
            </w:pPr>
            <w:r>
              <w:rPr>
                <w:rFonts w:hint="eastAsia" w:ascii="仿宋" w:hAnsi="仿宋" w:eastAsia="仿宋" w:cs="仿宋"/>
              </w:rPr>
              <w:t>教学重点：</w:t>
            </w:r>
            <w:r>
              <w:rPr>
                <w:rFonts w:hint="eastAsia" w:ascii="仿宋" w:hAnsi="仿宋" w:eastAsia="仿宋" w:cs="仿宋"/>
                <w:lang w:val="en-US" w:eastAsia="zh-CN"/>
              </w:rPr>
              <w:t>了解音乐剧的起源</w:t>
            </w:r>
            <w:r>
              <w:rPr>
                <w:rFonts w:hint="eastAsia" w:ascii="仿宋" w:hAnsi="仿宋" w:eastAsia="仿宋" w:cs="仿宋"/>
              </w:rPr>
              <w:t>。</w:t>
            </w:r>
          </w:p>
          <w:p w14:paraId="06B1B303">
            <w:pPr>
              <w:pStyle w:val="14"/>
              <w:widowControl w:val="0"/>
              <w:jc w:val="left"/>
              <w:rPr>
                <w:rFonts w:hint="eastAsia" w:ascii="仿宋" w:hAnsi="仿宋" w:eastAsia="仿宋" w:cs="仿宋"/>
              </w:rPr>
            </w:pPr>
            <w:r>
              <w:rPr>
                <w:rFonts w:hint="eastAsia" w:ascii="仿宋" w:hAnsi="仿宋" w:eastAsia="仿宋" w:cs="仿宋"/>
              </w:rPr>
              <w:t>教学难点：区分</w:t>
            </w:r>
            <w:r>
              <w:rPr>
                <w:rFonts w:hint="eastAsia" w:ascii="仿宋" w:hAnsi="仿宋" w:eastAsia="仿宋" w:cs="仿宋"/>
                <w:lang w:val="en-US" w:eastAsia="zh-CN"/>
              </w:rPr>
              <w:t>音乐剧</w:t>
            </w:r>
            <w:r>
              <w:rPr>
                <w:rFonts w:hint="eastAsia" w:ascii="仿宋" w:hAnsi="仿宋" w:eastAsia="仿宋" w:cs="仿宋"/>
              </w:rPr>
              <w:t>与</w:t>
            </w:r>
            <w:r>
              <w:rPr>
                <w:rFonts w:hint="eastAsia" w:ascii="仿宋" w:hAnsi="仿宋" w:eastAsia="仿宋" w:cs="仿宋"/>
                <w:lang w:val="en-US" w:eastAsia="zh-CN"/>
              </w:rPr>
              <w:t>歌剧</w:t>
            </w:r>
            <w:r>
              <w:rPr>
                <w:rFonts w:hint="eastAsia" w:ascii="仿宋" w:hAnsi="仿宋" w:eastAsia="仿宋" w:cs="仿宋"/>
              </w:rPr>
              <w:t>的不同之处。</w:t>
            </w:r>
          </w:p>
          <w:p w14:paraId="39130D81">
            <w:pPr>
              <w:pStyle w:val="14"/>
              <w:widowControl w:val="0"/>
              <w:jc w:val="left"/>
              <w:rPr>
                <w:rFonts w:hint="eastAsia" w:ascii="仿宋" w:hAnsi="仿宋" w:eastAsia="仿宋" w:cs="仿宋"/>
              </w:rPr>
            </w:pPr>
            <w:r>
              <w:rPr>
                <w:rFonts w:hint="eastAsia" w:ascii="仿宋" w:hAnsi="仿宋" w:eastAsia="仿宋" w:cs="仿宋"/>
              </w:rPr>
              <w:t>教学预期：能够使学生从概念上正确</w:t>
            </w:r>
            <w:r>
              <w:rPr>
                <w:rFonts w:hint="eastAsia" w:ascii="仿宋" w:hAnsi="仿宋" w:eastAsia="仿宋" w:cs="仿宋"/>
                <w:lang w:val="en-US" w:eastAsia="zh-CN"/>
              </w:rPr>
              <w:t>了解音乐剧</w:t>
            </w:r>
            <w:r>
              <w:rPr>
                <w:rFonts w:hint="eastAsia" w:ascii="仿宋" w:hAnsi="仿宋" w:eastAsia="仿宋" w:cs="仿宋"/>
              </w:rPr>
              <w:t>。</w:t>
            </w:r>
          </w:p>
        </w:tc>
      </w:tr>
      <w:tr w14:paraId="22652A1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096FCCCD">
            <w:pPr>
              <w:pStyle w:val="14"/>
              <w:widowControl w:val="0"/>
              <w:jc w:val="left"/>
              <w:rPr>
                <w:rFonts w:hint="default" w:ascii="仿宋" w:hAnsi="仿宋" w:eastAsia="仿宋" w:cs="仿宋"/>
                <w:lang w:val="en-US" w:eastAsia="zh-CN"/>
              </w:rPr>
            </w:pPr>
            <w:r>
              <w:rPr>
                <w:rFonts w:hint="eastAsia" w:ascii="仿宋" w:hAnsi="仿宋" w:eastAsia="仿宋" w:cs="仿宋"/>
                <w:lang w:val="en-US" w:eastAsia="zh-CN"/>
              </w:rPr>
              <w:t>第二单元：巴洛克时期歌剧（8学时）</w:t>
            </w:r>
          </w:p>
          <w:p w14:paraId="7FAAF523">
            <w:pPr>
              <w:pStyle w:val="14"/>
              <w:widowControl w:val="0"/>
              <w:jc w:val="left"/>
              <w:rPr>
                <w:rFonts w:hint="eastAsia" w:ascii="仿宋" w:hAnsi="仿宋" w:eastAsia="仿宋" w:cs="仿宋"/>
              </w:rPr>
            </w:pPr>
            <w:r>
              <w:rPr>
                <w:rFonts w:hint="eastAsia" w:ascii="仿宋" w:hAnsi="仿宋" w:eastAsia="仿宋" w:cs="仿宋"/>
              </w:rPr>
              <w:t>本次授课目的与要求</w:t>
            </w:r>
          </w:p>
          <w:p w14:paraId="612E1AB0">
            <w:pPr>
              <w:pStyle w:val="14"/>
              <w:widowControl w:val="0"/>
              <w:jc w:val="left"/>
              <w:rPr>
                <w:rFonts w:hint="default" w:ascii="仿宋" w:hAnsi="仿宋" w:eastAsia="仿宋" w:cs="仿宋"/>
                <w:lang w:val="en-US" w:eastAsia="zh-CN"/>
              </w:rPr>
            </w:pPr>
            <w:r>
              <w:rPr>
                <w:rFonts w:hint="eastAsia" w:ascii="仿宋" w:hAnsi="仿宋" w:eastAsia="仿宋" w:cs="仿宋"/>
                <w:lang w:val="en-US" w:eastAsia="zh-CN"/>
              </w:rPr>
              <w:t>1：介绍</w:t>
            </w:r>
            <w:r>
              <w:rPr>
                <w:rFonts w:hint="eastAsia" w:ascii="仿宋" w:hAnsi="仿宋" w:eastAsia="仿宋" w:cs="仿宋"/>
              </w:rPr>
              <w:t>《</w:t>
            </w:r>
            <w:r>
              <w:rPr>
                <w:rFonts w:hint="eastAsia" w:ascii="仿宋" w:hAnsi="仿宋" w:eastAsia="仿宋" w:cs="仿宋"/>
                <w:lang w:val="en-US" w:eastAsia="zh-CN"/>
              </w:rPr>
              <w:t>参孙</w:t>
            </w:r>
            <w:r>
              <w:rPr>
                <w:rFonts w:hint="eastAsia" w:ascii="仿宋" w:hAnsi="仿宋" w:eastAsia="仿宋" w:cs="仿宋"/>
              </w:rPr>
              <w:t>》《</w:t>
            </w:r>
            <w:r>
              <w:rPr>
                <w:rFonts w:hint="eastAsia" w:ascii="仿宋" w:hAnsi="仿宋" w:eastAsia="仿宋" w:cs="仿宋"/>
                <w:lang w:val="en-US" w:eastAsia="zh-CN"/>
              </w:rPr>
              <w:t>弥赛亚</w:t>
            </w:r>
            <w:r>
              <w:rPr>
                <w:rFonts w:hint="eastAsia" w:ascii="仿宋" w:hAnsi="仿宋" w:eastAsia="仿宋" w:cs="仿宋"/>
              </w:rPr>
              <w:t>》《</w:t>
            </w:r>
            <w:r>
              <w:rPr>
                <w:rFonts w:hint="eastAsia" w:ascii="仿宋" w:hAnsi="仿宋" w:eastAsia="仿宋" w:cs="仿宋"/>
                <w:lang w:val="en-US" w:eastAsia="zh-CN"/>
              </w:rPr>
              <w:t>塞尔斯</w:t>
            </w:r>
            <w:r>
              <w:rPr>
                <w:rFonts w:hint="eastAsia" w:ascii="仿宋" w:hAnsi="仿宋" w:eastAsia="仿宋" w:cs="仿宋"/>
              </w:rPr>
              <w:t>》</w:t>
            </w:r>
            <w:r>
              <w:rPr>
                <w:rFonts w:hint="eastAsia" w:ascii="仿宋" w:hAnsi="仿宋" w:eastAsia="仿宋" w:cs="仿宋"/>
                <w:lang w:val="en-US" w:eastAsia="zh-CN"/>
              </w:rPr>
              <w:t>三部巴洛克歌剧和清唱剧</w:t>
            </w:r>
          </w:p>
          <w:p w14:paraId="5526FB12">
            <w:pPr>
              <w:pStyle w:val="14"/>
              <w:widowControl w:val="0"/>
              <w:jc w:val="left"/>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．介绍伯恩斯坦</w:t>
            </w:r>
          </w:p>
          <w:p w14:paraId="1F191A3F">
            <w:pPr>
              <w:pStyle w:val="14"/>
              <w:widowControl w:val="0"/>
              <w:jc w:val="left"/>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．解析，讲解</w:t>
            </w:r>
            <w:r>
              <w:rPr>
                <w:rFonts w:hint="eastAsia" w:ascii="仿宋" w:hAnsi="仿宋" w:eastAsia="仿宋" w:cs="仿宋"/>
                <w:lang w:val="en-US" w:eastAsia="zh-CN"/>
              </w:rPr>
              <w:t>歌剧</w:t>
            </w:r>
            <w:r>
              <w:rPr>
                <w:rFonts w:hint="eastAsia" w:ascii="仿宋" w:hAnsi="仿宋" w:eastAsia="仿宋" w:cs="仿宋"/>
              </w:rPr>
              <w:t>的剧目与音乐、舞蹈的表现。</w:t>
            </w:r>
          </w:p>
          <w:p w14:paraId="7512D577">
            <w:pPr>
              <w:pStyle w:val="14"/>
              <w:widowControl w:val="0"/>
              <w:jc w:val="left"/>
              <w:rPr>
                <w:rFonts w:hint="eastAsia" w:ascii="仿宋" w:hAnsi="仿宋" w:eastAsia="仿宋" w:cs="仿宋"/>
              </w:rPr>
            </w:pPr>
          </w:p>
          <w:p w14:paraId="30E08287">
            <w:pPr>
              <w:pStyle w:val="14"/>
              <w:widowControl w:val="0"/>
              <w:jc w:val="left"/>
              <w:rPr>
                <w:rFonts w:hint="eastAsia" w:ascii="仿宋" w:hAnsi="仿宋" w:eastAsia="仿宋" w:cs="仿宋"/>
              </w:rPr>
            </w:pPr>
            <w:r>
              <w:rPr>
                <w:rFonts w:hint="eastAsia" w:ascii="仿宋" w:hAnsi="仿宋" w:eastAsia="仿宋" w:cs="仿宋"/>
              </w:rPr>
              <w:t>本次教学重点与难点</w:t>
            </w:r>
          </w:p>
          <w:p w14:paraId="03864C43">
            <w:pPr>
              <w:pStyle w:val="14"/>
              <w:widowControl w:val="0"/>
              <w:jc w:val="left"/>
              <w:rPr>
                <w:rFonts w:hint="eastAsia" w:ascii="仿宋" w:hAnsi="仿宋" w:eastAsia="仿宋" w:cs="仿宋"/>
              </w:rPr>
            </w:pPr>
            <w:r>
              <w:rPr>
                <w:rFonts w:hint="eastAsia" w:ascii="仿宋" w:hAnsi="仿宋" w:eastAsia="仿宋" w:cs="仿宋"/>
              </w:rPr>
              <w:t>重点：</w:t>
            </w:r>
            <w:r>
              <w:rPr>
                <w:rFonts w:hint="eastAsia" w:ascii="仿宋" w:hAnsi="仿宋" w:eastAsia="仿宋" w:cs="仿宋"/>
                <w:lang w:val="en-US" w:eastAsia="zh-CN"/>
              </w:rPr>
              <w:t>巴洛克歌剧的起源和特点</w:t>
            </w:r>
            <w:r>
              <w:rPr>
                <w:rFonts w:hint="eastAsia" w:ascii="仿宋" w:hAnsi="仿宋" w:eastAsia="仿宋" w:cs="仿宋"/>
              </w:rPr>
              <w:t>。</w:t>
            </w:r>
          </w:p>
          <w:p w14:paraId="66189DF7">
            <w:pPr>
              <w:pStyle w:val="14"/>
              <w:widowControl w:val="0"/>
              <w:jc w:val="left"/>
              <w:rPr>
                <w:rFonts w:hint="eastAsia" w:ascii="仿宋" w:hAnsi="仿宋" w:eastAsia="仿宋" w:cs="仿宋"/>
              </w:rPr>
            </w:pPr>
            <w:r>
              <w:rPr>
                <w:rFonts w:hint="eastAsia" w:ascii="仿宋" w:hAnsi="仿宋" w:eastAsia="仿宋" w:cs="仿宋"/>
              </w:rPr>
              <w:t>难点：剧作者通过剧目阐释的人生百态与品味人生。</w:t>
            </w:r>
          </w:p>
        </w:tc>
      </w:tr>
      <w:tr w14:paraId="20A8D17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67E3345E">
            <w:pPr>
              <w:pStyle w:val="14"/>
              <w:widowControl w:val="0"/>
              <w:jc w:val="left"/>
              <w:rPr>
                <w:rFonts w:hint="eastAsia" w:ascii="仿宋" w:hAnsi="仿宋" w:eastAsia="仿宋" w:cs="仿宋"/>
                <w:lang w:val="en-US" w:eastAsia="zh-CN"/>
              </w:rPr>
            </w:pPr>
            <w:r>
              <w:rPr>
                <w:rFonts w:hint="eastAsia" w:ascii="仿宋" w:hAnsi="仿宋" w:eastAsia="仿宋" w:cs="仿宋"/>
                <w:lang w:val="en-US" w:eastAsia="zh-CN"/>
              </w:rPr>
              <w:t>第三单元：古典主义时期的歌剧（8学时）</w:t>
            </w:r>
          </w:p>
          <w:p w14:paraId="163B84E9">
            <w:pPr>
              <w:pStyle w:val="14"/>
              <w:widowControl w:val="0"/>
              <w:jc w:val="left"/>
              <w:rPr>
                <w:rFonts w:hint="default" w:ascii="仿宋" w:hAnsi="仿宋" w:eastAsia="仿宋" w:cs="仿宋"/>
                <w:lang w:val="en-US" w:eastAsia="zh-CN"/>
              </w:rPr>
            </w:pPr>
            <w:r>
              <w:rPr>
                <w:rFonts w:hint="default" w:ascii="仿宋" w:hAnsi="仿宋" w:eastAsia="仿宋" w:cs="仿宋"/>
                <w:lang w:val="en-US" w:eastAsia="zh-CN"/>
              </w:rPr>
              <w:t>本次授课目的与要求</w:t>
            </w:r>
          </w:p>
          <w:p w14:paraId="49E5B334">
            <w:pPr>
              <w:pStyle w:val="14"/>
              <w:widowControl w:val="0"/>
              <w:numPr>
                <w:ilvl w:val="0"/>
                <w:numId w:val="1"/>
              </w:numPr>
              <w:jc w:val="left"/>
              <w:rPr>
                <w:rFonts w:hint="default" w:ascii="仿宋" w:hAnsi="仿宋" w:eastAsia="仿宋" w:cs="仿宋"/>
                <w:lang w:val="en-US" w:eastAsia="zh-CN"/>
              </w:rPr>
            </w:pPr>
            <w:r>
              <w:rPr>
                <w:rFonts w:hint="eastAsia" w:ascii="仿宋" w:hAnsi="仿宋" w:eastAsia="仿宋" w:cs="仿宋"/>
                <w:lang w:val="en-US" w:eastAsia="zh-CN"/>
              </w:rPr>
              <w:t>介绍莫扎特《魔笛》《费加罗的婚礼》两部经典歌剧</w:t>
            </w:r>
          </w:p>
          <w:p w14:paraId="438690EC">
            <w:pPr>
              <w:pStyle w:val="14"/>
              <w:widowControl w:val="0"/>
              <w:numPr>
                <w:ilvl w:val="0"/>
                <w:numId w:val="1"/>
              </w:numPr>
              <w:jc w:val="left"/>
              <w:rPr>
                <w:rFonts w:hint="default" w:ascii="仿宋" w:hAnsi="仿宋" w:eastAsia="仿宋" w:cs="仿宋"/>
                <w:lang w:val="en-US" w:eastAsia="zh-CN"/>
              </w:rPr>
            </w:pPr>
            <w:r>
              <w:rPr>
                <w:rFonts w:hint="eastAsia" w:ascii="仿宋" w:hAnsi="仿宋" w:eastAsia="仿宋" w:cs="仿宋"/>
                <w:lang w:val="en-US" w:eastAsia="zh-CN"/>
              </w:rPr>
              <w:t>介绍歌剧在欧洲国家的发展</w:t>
            </w:r>
          </w:p>
          <w:p w14:paraId="067D6516">
            <w:pPr>
              <w:pStyle w:val="14"/>
              <w:widowControl w:val="0"/>
              <w:numPr>
                <w:ilvl w:val="0"/>
                <w:numId w:val="1"/>
              </w:numPr>
              <w:jc w:val="left"/>
              <w:rPr>
                <w:rFonts w:hint="default" w:ascii="仿宋" w:hAnsi="仿宋" w:eastAsia="仿宋" w:cs="仿宋"/>
                <w:lang w:val="en-US" w:eastAsia="zh-CN"/>
              </w:rPr>
            </w:pPr>
            <w:r>
              <w:rPr>
                <w:rFonts w:hint="eastAsia" w:ascii="仿宋" w:hAnsi="仿宋" w:eastAsia="仿宋" w:cs="仿宋"/>
                <w:lang w:val="en-US" w:eastAsia="zh-CN"/>
              </w:rPr>
              <w:t>介绍歌剧的传播与创新</w:t>
            </w:r>
          </w:p>
          <w:p w14:paraId="15B61411">
            <w:pPr>
              <w:pStyle w:val="14"/>
              <w:widowControl w:val="0"/>
              <w:jc w:val="left"/>
              <w:rPr>
                <w:rFonts w:hint="default" w:ascii="仿宋" w:hAnsi="仿宋" w:eastAsia="仿宋" w:cs="仿宋"/>
                <w:lang w:val="en-US" w:eastAsia="zh-CN"/>
              </w:rPr>
            </w:pPr>
            <w:r>
              <w:rPr>
                <w:rFonts w:hint="default" w:ascii="仿宋" w:hAnsi="仿宋" w:eastAsia="仿宋" w:cs="仿宋"/>
                <w:lang w:val="en-US" w:eastAsia="zh-CN"/>
              </w:rPr>
              <w:t>本次教学重点与难点</w:t>
            </w:r>
          </w:p>
          <w:p w14:paraId="44A1EF4F">
            <w:pPr>
              <w:pStyle w:val="14"/>
              <w:widowControl w:val="0"/>
              <w:jc w:val="left"/>
              <w:rPr>
                <w:rFonts w:hint="default" w:ascii="仿宋" w:hAnsi="仿宋" w:eastAsia="仿宋" w:cs="仿宋"/>
                <w:lang w:val="en-US" w:eastAsia="zh-CN"/>
              </w:rPr>
            </w:pPr>
            <w:r>
              <w:rPr>
                <w:rFonts w:hint="default" w:ascii="仿宋" w:hAnsi="仿宋" w:eastAsia="仿宋" w:cs="仿宋"/>
                <w:lang w:val="en-US" w:eastAsia="zh-CN"/>
              </w:rPr>
              <w:t>重点：</w:t>
            </w:r>
            <w:r>
              <w:rPr>
                <w:rFonts w:hint="eastAsia" w:ascii="仿宋" w:hAnsi="仿宋" w:eastAsia="仿宋" w:cs="仿宋"/>
                <w:lang w:val="en-US" w:eastAsia="zh-CN"/>
              </w:rPr>
              <w:t>不同国家歌剧的本土化特点</w:t>
            </w:r>
          </w:p>
          <w:p w14:paraId="0403C28C">
            <w:pPr>
              <w:pStyle w:val="14"/>
              <w:widowControl w:val="0"/>
              <w:jc w:val="left"/>
              <w:rPr>
                <w:rFonts w:hint="default" w:ascii="仿宋" w:hAnsi="仿宋" w:eastAsia="仿宋" w:cs="仿宋"/>
                <w:lang w:val="en-US" w:eastAsia="zh-CN"/>
              </w:rPr>
            </w:pPr>
            <w:r>
              <w:rPr>
                <w:rFonts w:hint="default" w:ascii="仿宋" w:hAnsi="仿宋" w:eastAsia="仿宋" w:cs="仿宋"/>
                <w:lang w:val="en-US" w:eastAsia="zh-CN"/>
              </w:rPr>
              <w:t>难点：</w:t>
            </w:r>
            <w:r>
              <w:rPr>
                <w:rFonts w:hint="eastAsia" w:ascii="仿宋" w:hAnsi="仿宋" w:eastAsia="仿宋" w:cs="仿宋"/>
                <w:lang w:val="en-US" w:eastAsia="zh-CN"/>
              </w:rPr>
              <w:t>不同国家</w:t>
            </w:r>
            <w:r>
              <w:rPr>
                <w:rFonts w:hint="default" w:ascii="仿宋" w:hAnsi="仿宋" w:eastAsia="仿宋" w:cs="仿宋"/>
                <w:lang w:val="en-US" w:eastAsia="zh-CN"/>
              </w:rPr>
              <w:t>剧作者通过剧目表现</w:t>
            </w:r>
            <w:r>
              <w:rPr>
                <w:rFonts w:hint="eastAsia" w:ascii="仿宋" w:hAnsi="仿宋" w:eastAsia="仿宋" w:cs="仿宋"/>
                <w:lang w:val="en-US" w:eastAsia="zh-CN"/>
              </w:rPr>
              <w:t>的本国特有的艺术风格</w:t>
            </w:r>
            <w:r>
              <w:rPr>
                <w:rFonts w:hint="default" w:ascii="仿宋" w:hAnsi="仿宋" w:eastAsia="仿宋" w:cs="仿宋"/>
                <w:lang w:val="en-US" w:eastAsia="zh-CN"/>
              </w:rPr>
              <w:t>。</w:t>
            </w:r>
          </w:p>
        </w:tc>
      </w:tr>
      <w:tr w14:paraId="578D7DB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1DDFBEB3">
            <w:pPr>
              <w:pStyle w:val="14"/>
              <w:widowControl w:val="0"/>
              <w:jc w:val="left"/>
              <w:rPr>
                <w:rFonts w:hint="eastAsia" w:ascii="仿宋" w:hAnsi="仿宋" w:eastAsia="仿宋" w:cs="仿宋"/>
                <w:lang w:val="en-US" w:eastAsia="zh-CN"/>
              </w:rPr>
            </w:pPr>
            <w:r>
              <w:rPr>
                <w:rFonts w:hint="eastAsia" w:ascii="仿宋" w:hAnsi="仿宋" w:eastAsia="仿宋" w:cs="仿宋"/>
                <w:lang w:val="en-US" w:eastAsia="zh-CN"/>
              </w:rPr>
              <w:t>第四单元：古典主义时期的歌剧（8学时）</w:t>
            </w:r>
          </w:p>
          <w:p w14:paraId="16793FB6">
            <w:pPr>
              <w:pStyle w:val="14"/>
              <w:widowControl w:val="0"/>
              <w:jc w:val="left"/>
              <w:rPr>
                <w:rFonts w:hint="default" w:ascii="仿宋" w:hAnsi="仿宋" w:eastAsia="仿宋" w:cs="仿宋"/>
                <w:lang w:val="en-US" w:eastAsia="zh-CN"/>
              </w:rPr>
            </w:pPr>
            <w:r>
              <w:rPr>
                <w:rFonts w:hint="default" w:ascii="仿宋" w:hAnsi="仿宋" w:eastAsia="仿宋" w:cs="仿宋"/>
                <w:lang w:val="en-US" w:eastAsia="zh-CN"/>
              </w:rPr>
              <w:t>本次授课目的与要求</w:t>
            </w:r>
          </w:p>
          <w:p w14:paraId="63117FDB">
            <w:pPr>
              <w:pStyle w:val="14"/>
              <w:widowControl w:val="0"/>
              <w:numPr>
                <w:ilvl w:val="0"/>
                <w:numId w:val="1"/>
              </w:numPr>
              <w:jc w:val="left"/>
              <w:rPr>
                <w:rFonts w:hint="default" w:ascii="仿宋" w:hAnsi="仿宋" w:eastAsia="仿宋" w:cs="仿宋"/>
                <w:lang w:val="en-US" w:eastAsia="zh-CN"/>
              </w:rPr>
            </w:pPr>
            <w:r>
              <w:rPr>
                <w:rFonts w:hint="eastAsia" w:ascii="仿宋" w:hAnsi="仿宋" w:eastAsia="仿宋" w:cs="仿宋"/>
                <w:lang w:val="en-US" w:eastAsia="zh-CN"/>
              </w:rPr>
              <w:t>介绍美声三杰以及浪漫主义时期歌剧</w:t>
            </w:r>
          </w:p>
          <w:p w14:paraId="3E6D193E">
            <w:pPr>
              <w:pStyle w:val="14"/>
              <w:widowControl w:val="0"/>
              <w:numPr>
                <w:ilvl w:val="0"/>
                <w:numId w:val="1"/>
              </w:numPr>
              <w:jc w:val="left"/>
              <w:rPr>
                <w:rFonts w:hint="default" w:ascii="仿宋" w:hAnsi="仿宋" w:eastAsia="仿宋" w:cs="仿宋"/>
                <w:lang w:val="en-US" w:eastAsia="zh-CN"/>
              </w:rPr>
            </w:pPr>
            <w:r>
              <w:rPr>
                <w:rFonts w:hint="eastAsia" w:ascii="仿宋" w:hAnsi="仿宋" w:eastAsia="仿宋" w:cs="仿宋"/>
                <w:lang w:val="en-US" w:eastAsia="zh-CN"/>
              </w:rPr>
              <w:t>介绍歌剧在其他欧洲国家和俄罗斯的发展</w:t>
            </w:r>
          </w:p>
          <w:p w14:paraId="2BAD2BD7">
            <w:pPr>
              <w:pStyle w:val="14"/>
              <w:widowControl w:val="0"/>
              <w:numPr>
                <w:ilvl w:val="0"/>
                <w:numId w:val="1"/>
              </w:numPr>
              <w:jc w:val="left"/>
              <w:rPr>
                <w:rFonts w:hint="default" w:ascii="仿宋" w:hAnsi="仿宋" w:eastAsia="仿宋" w:cs="仿宋"/>
                <w:lang w:val="en-US" w:eastAsia="zh-CN"/>
              </w:rPr>
            </w:pPr>
            <w:r>
              <w:rPr>
                <w:rFonts w:hint="eastAsia" w:ascii="仿宋" w:hAnsi="仿宋" w:eastAsia="仿宋" w:cs="仿宋"/>
                <w:lang w:val="en-US" w:eastAsia="zh-CN"/>
              </w:rPr>
              <w:t>介绍歌剧的传播与创新</w:t>
            </w:r>
          </w:p>
          <w:p w14:paraId="65A61CB6">
            <w:pPr>
              <w:pStyle w:val="14"/>
              <w:widowControl w:val="0"/>
              <w:jc w:val="left"/>
              <w:rPr>
                <w:rFonts w:hint="default" w:ascii="仿宋" w:hAnsi="仿宋" w:eastAsia="仿宋" w:cs="仿宋"/>
                <w:lang w:val="en-US" w:eastAsia="zh-CN"/>
              </w:rPr>
            </w:pPr>
            <w:r>
              <w:rPr>
                <w:rFonts w:hint="default" w:ascii="仿宋" w:hAnsi="仿宋" w:eastAsia="仿宋" w:cs="仿宋"/>
                <w:lang w:val="en-US" w:eastAsia="zh-CN"/>
              </w:rPr>
              <w:t>本次教学重点与难点</w:t>
            </w:r>
          </w:p>
          <w:p w14:paraId="22709B56">
            <w:pPr>
              <w:pStyle w:val="14"/>
              <w:widowControl w:val="0"/>
              <w:jc w:val="left"/>
              <w:rPr>
                <w:rFonts w:hint="default" w:ascii="仿宋" w:hAnsi="仿宋" w:eastAsia="仿宋" w:cs="仿宋"/>
                <w:lang w:val="en-US" w:eastAsia="zh-CN"/>
              </w:rPr>
            </w:pPr>
            <w:r>
              <w:rPr>
                <w:rFonts w:hint="default" w:ascii="仿宋" w:hAnsi="仿宋" w:eastAsia="仿宋" w:cs="仿宋"/>
                <w:lang w:val="en-US" w:eastAsia="zh-CN"/>
              </w:rPr>
              <w:t>重点：</w:t>
            </w:r>
            <w:r>
              <w:rPr>
                <w:rFonts w:hint="eastAsia" w:ascii="仿宋" w:hAnsi="仿宋" w:eastAsia="仿宋" w:cs="仿宋"/>
                <w:lang w:val="en-US" w:eastAsia="zh-CN"/>
              </w:rPr>
              <w:t>不同国家歌剧的本土化特点</w:t>
            </w:r>
          </w:p>
          <w:p w14:paraId="6846C00F">
            <w:pPr>
              <w:pStyle w:val="14"/>
              <w:widowControl w:val="0"/>
              <w:jc w:val="left"/>
              <w:rPr>
                <w:rFonts w:hint="default" w:ascii="仿宋" w:hAnsi="仿宋" w:eastAsia="仿宋" w:cs="仿宋"/>
                <w:lang w:val="en-US" w:eastAsia="zh-CN"/>
              </w:rPr>
            </w:pPr>
            <w:r>
              <w:rPr>
                <w:rFonts w:hint="default" w:ascii="仿宋" w:hAnsi="仿宋" w:eastAsia="仿宋" w:cs="仿宋"/>
                <w:lang w:val="en-US" w:eastAsia="zh-CN"/>
              </w:rPr>
              <w:t>难点：</w:t>
            </w:r>
            <w:r>
              <w:rPr>
                <w:rFonts w:hint="eastAsia" w:ascii="仿宋" w:hAnsi="仿宋" w:eastAsia="仿宋" w:cs="仿宋"/>
                <w:lang w:val="en-US" w:eastAsia="zh-CN"/>
              </w:rPr>
              <w:t>不同国家</w:t>
            </w:r>
            <w:r>
              <w:rPr>
                <w:rFonts w:hint="default" w:ascii="仿宋" w:hAnsi="仿宋" w:eastAsia="仿宋" w:cs="仿宋"/>
                <w:lang w:val="en-US" w:eastAsia="zh-CN"/>
              </w:rPr>
              <w:t>剧作者通过剧目表现</w:t>
            </w:r>
            <w:r>
              <w:rPr>
                <w:rFonts w:hint="eastAsia" w:ascii="仿宋" w:hAnsi="仿宋" w:eastAsia="仿宋" w:cs="仿宋"/>
                <w:lang w:val="en-US" w:eastAsia="zh-CN"/>
              </w:rPr>
              <w:t>的本国特有的艺术风格</w:t>
            </w:r>
            <w:r>
              <w:rPr>
                <w:rFonts w:hint="default" w:ascii="仿宋" w:hAnsi="仿宋" w:eastAsia="仿宋" w:cs="仿宋"/>
                <w:lang w:val="en-US" w:eastAsia="zh-CN"/>
              </w:rPr>
              <w:t>。</w:t>
            </w:r>
          </w:p>
        </w:tc>
      </w:tr>
      <w:tr w14:paraId="1384B77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6FA1EE67">
            <w:pPr>
              <w:pStyle w:val="14"/>
              <w:widowControl w:val="0"/>
              <w:jc w:val="left"/>
              <w:rPr>
                <w:rFonts w:hint="eastAsia" w:ascii="仿宋" w:hAnsi="仿宋" w:eastAsia="仿宋" w:cs="仿宋"/>
                <w:lang w:val="en-US" w:eastAsia="zh-CN"/>
              </w:rPr>
            </w:pPr>
            <w:r>
              <w:rPr>
                <w:rFonts w:hint="eastAsia" w:ascii="仿宋" w:hAnsi="仿宋" w:eastAsia="仿宋" w:cs="仿宋"/>
                <w:lang w:val="en-US" w:eastAsia="zh-CN"/>
              </w:rPr>
              <w:t>第五单元：中国本土的歌剧（4学时）</w:t>
            </w:r>
          </w:p>
          <w:p w14:paraId="63A36667">
            <w:pPr>
              <w:pStyle w:val="14"/>
              <w:widowControl w:val="0"/>
              <w:jc w:val="left"/>
              <w:rPr>
                <w:rFonts w:hint="default" w:ascii="仿宋" w:hAnsi="仿宋" w:eastAsia="仿宋" w:cs="仿宋"/>
                <w:lang w:val="en-US" w:eastAsia="zh-CN"/>
              </w:rPr>
            </w:pPr>
            <w:r>
              <w:rPr>
                <w:rFonts w:hint="default" w:ascii="仿宋" w:hAnsi="仿宋" w:eastAsia="仿宋" w:cs="仿宋"/>
                <w:lang w:val="en-US" w:eastAsia="zh-CN"/>
              </w:rPr>
              <w:t>本次授课目的与要求</w:t>
            </w:r>
          </w:p>
          <w:p w14:paraId="1D58A8DB">
            <w:pPr>
              <w:pStyle w:val="14"/>
              <w:widowControl w:val="0"/>
              <w:jc w:val="left"/>
              <w:rPr>
                <w:rFonts w:hint="default" w:ascii="仿宋" w:hAnsi="仿宋" w:eastAsia="仿宋" w:cs="仿宋"/>
                <w:lang w:val="en-US" w:eastAsia="zh-CN"/>
              </w:rPr>
            </w:pPr>
            <w:r>
              <w:rPr>
                <w:rFonts w:hint="default" w:ascii="仿宋" w:hAnsi="仿宋" w:eastAsia="仿宋" w:cs="仿宋"/>
                <w:lang w:val="en-US" w:eastAsia="zh-CN"/>
              </w:rPr>
              <w:t>1．“</w:t>
            </w:r>
            <w:r>
              <w:rPr>
                <w:rFonts w:hint="eastAsia" w:ascii="仿宋" w:hAnsi="仿宋" w:eastAsia="仿宋" w:cs="仿宋"/>
                <w:lang w:val="en-US" w:eastAsia="zh-CN"/>
              </w:rPr>
              <w:t>中国歌剧</w:t>
            </w:r>
            <w:r>
              <w:rPr>
                <w:rFonts w:hint="default" w:ascii="仿宋" w:hAnsi="仿宋" w:eastAsia="仿宋" w:cs="仿宋"/>
                <w:lang w:val="en-US" w:eastAsia="zh-CN"/>
              </w:rPr>
              <w:t>的</w:t>
            </w:r>
            <w:r>
              <w:rPr>
                <w:rFonts w:hint="eastAsia" w:ascii="仿宋" w:hAnsi="仿宋" w:eastAsia="仿宋" w:cs="仿宋"/>
                <w:lang w:val="en-US" w:eastAsia="zh-CN"/>
              </w:rPr>
              <w:t>历史和</w:t>
            </w:r>
            <w:r>
              <w:rPr>
                <w:rFonts w:hint="default" w:ascii="仿宋" w:hAnsi="仿宋" w:eastAsia="仿宋" w:cs="仿宋"/>
                <w:lang w:val="en-US" w:eastAsia="zh-CN"/>
              </w:rPr>
              <w:t>创作背景</w:t>
            </w:r>
          </w:p>
          <w:p w14:paraId="5D421D2C">
            <w:pPr>
              <w:pStyle w:val="14"/>
              <w:widowControl w:val="0"/>
              <w:jc w:val="left"/>
              <w:rPr>
                <w:rFonts w:hint="default" w:ascii="仿宋" w:hAnsi="仿宋" w:eastAsia="仿宋" w:cs="仿宋"/>
                <w:lang w:val="en-US" w:eastAsia="zh-CN"/>
              </w:rPr>
            </w:pPr>
            <w:r>
              <w:rPr>
                <w:rFonts w:hint="default" w:ascii="仿宋" w:hAnsi="仿宋" w:eastAsia="仿宋" w:cs="仿宋"/>
                <w:lang w:val="en-US" w:eastAsia="zh-CN"/>
              </w:rPr>
              <w:t>2．</w:t>
            </w:r>
            <w:r>
              <w:rPr>
                <w:rFonts w:hint="eastAsia" w:ascii="仿宋" w:hAnsi="仿宋" w:eastAsia="仿宋" w:cs="仿宋"/>
                <w:lang w:val="en-US" w:eastAsia="zh-CN"/>
              </w:rPr>
              <w:t>中国歌剧的主线与之支线</w:t>
            </w:r>
          </w:p>
          <w:p w14:paraId="0E7494C3">
            <w:pPr>
              <w:pStyle w:val="14"/>
              <w:widowControl w:val="0"/>
              <w:jc w:val="left"/>
              <w:rPr>
                <w:rFonts w:hint="default" w:ascii="仿宋" w:hAnsi="仿宋" w:eastAsia="仿宋" w:cs="仿宋"/>
                <w:lang w:val="en-US" w:eastAsia="zh-CN"/>
              </w:rPr>
            </w:pPr>
            <w:r>
              <w:rPr>
                <w:rFonts w:hint="default" w:ascii="仿宋" w:hAnsi="仿宋" w:eastAsia="仿宋" w:cs="仿宋"/>
                <w:lang w:val="en-US" w:eastAsia="zh-CN"/>
              </w:rPr>
              <w:t>3．解析</w:t>
            </w:r>
            <w:r>
              <w:rPr>
                <w:rFonts w:hint="eastAsia" w:ascii="仿宋" w:hAnsi="仿宋" w:eastAsia="仿宋" w:cs="仿宋"/>
                <w:lang w:val="en-US" w:eastAsia="zh-CN"/>
              </w:rPr>
              <w:t>中国音乐剧《江姐》《党的女儿》《野火春风斗古城》《沂蒙山》等，并</w:t>
            </w:r>
            <w:r>
              <w:rPr>
                <w:rFonts w:hint="default" w:ascii="仿宋" w:hAnsi="仿宋" w:eastAsia="仿宋" w:cs="仿宋"/>
                <w:lang w:val="en-US" w:eastAsia="zh-CN"/>
              </w:rPr>
              <w:t>讲解</w:t>
            </w:r>
            <w:r>
              <w:rPr>
                <w:rFonts w:hint="eastAsia" w:ascii="仿宋" w:hAnsi="仿宋" w:eastAsia="仿宋" w:cs="仿宋"/>
                <w:lang w:val="en-US" w:eastAsia="zh-CN"/>
              </w:rPr>
              <w:t>中国歌</w:t>
            </w:r>
            <w:r>
              <w:rPr>
                <w:rFonts w:hint="default" w:ascii="仿宋" w:hAnsi="仿宋" w:eastAsia="仿宋" w:cs="仿宋"/>
                <w:lang w:val="en-US" w:eastAsia="zh-CN"/>
              </w:rPr>
              <w:t>剧的剧</w:t>
            </w:r>
            <w:r>
              <w:rPr>
                <w:rFonts w:hint="eastAsia" w:ascii="仿宋" w:hAnsi="仿宋" w:eastAsia="仿宋" w:cs="仿宋"/>
                <w:lang w:val="en-US" w:eastAsia="zh-CN"/>
              </w:rPr>
              <w:t>情</w:t>
            </w:r>
            <w:r>
              <w:rPr>
                <w:rFonts w:hint="default" w:ascii="仿宋" w:hAnsi="仿宋" w:eastAsia="仿宋" w:cs="仿宋"/>
                <w:lang w:val="en-US" w:eastAsia="zh-CN"/>
              </w:rPr>
              <w:t>与音乐的表现。</w:t>
            </w:r>
          </w:p>
          <w:p w14:paraId="36BD74D5">
            <w:pPr>
              <w:pStyle w:val="14"/>
              <w:widowControl w:val="0"/>
              <w:jc w:val="left"/>
              <w:rPr>
                <w:rFonts w:hint="default" w:ascii="仿宋" w:hAnsi="仿宋" w:eastAsia="仿宋" w:cs="仿宋"/>
                <w:lang w:val="en-US" w:eastAsia="zh-CN"/>
              </w:rPr>
            </w:pPr>
            <w:r>
              <w:rPr>
                <w:rFonts w:hint="default" w:ascii="仿宋" w:hAnsi="仿宋" w:eastAsia="仿宋" w:cs="仿宋"/>
                <w:lang w:val="en-US" w:eastAsia="zh-CN"/>
              </w:rPr>
              <w:t>本次教学重点与难点</w:t>
            </w:r>
          </w:p>
          <w:p w14:paraId="3A70C3B7">
            <w:pPr>
              <w:pStyle w:val="14"/>
              <w:widowControl w:val="0"/>
              <w:jc w:val="left"/>
              <w:rPr>
                <w:rFonts w:hint="default" w:ascii="仿宋" w:hAnsi="仿宋" w:eastAsia="仿宋" w:cs="仿宋"/>
                <w:lang w:val="en-US" w:eastAsia="zh-CN"/>
              </w:rPr>
            </w:pPr>
            <w:r>
              <w:rPr>
                <w:rFonts w:hint="default" w:ascii="仿宋" w:hAnsi="仿宋" w:eastAsia="仿宋" w:cs="仿宋"/>
                <w:lang w:val="en-US" w:eastAsia="zh-CN"/>
              </w:rPr>
              <w:t>重点：</w:t>
            </w:r>
            <w:r>
              <w:rPr>
                <w:rFonts w:hint="eastAsia" w:ascii="仿宋" w:hAnsi="仿宋" w:eastAsia="仿宋" w:cs="仿宋"/>
                <w:lang w:val="en-US" w:eastAsia="zh-CN"/>
              </w:rPr>
              <w:t>中国民族歌剧在探索中前行</w:t>
            </w:r>
          </w:p>
          <w:p w14:paraId="5B4D6A85">
            <w:pPr>
              <w:pStyle w:val="14"/>
              <w:widowControl w:val="0"/>
              <w:jc w:val="left"/>
              <w:rPr>
                <w:rFonts w:hint="default" w:ascii="仿宋" w:hAnsi="仿宋" w:eastAsia="仿宋" w:cs="仿宋"/>
                <w:lang w:val="en-US" w:eastAsia="zh-CN"/>
              </w:rPr>
            </w:pPr>
            <w:r>
              <w:rPr>
                <w:rFonts w:hint="default" w:ascii="仿宋" w:hAnsi="仿宋" w:eastAsia="仿宋" w:cs="仿宋"/>
                <w:lang w:val="en-US" w:eastAsia="zh-CN"/>
              </w:rPr>
              <w:t>难点：</w:t>
            </w:r>
            <w:r>
              <w:rPr>
                <w:rFonts w:hint="eastAsia" w:ascii="仿宋" w:hAnsi="仿宋" w:eastAsia="仿宋" w:cs="仿宋"/>
                <w:lang w:val="en-US" w:eastAsia="zh-CN"/>
              </w:rPr>
              <w:t>中国民族歌剧与世界的联系</w:t>
            </w:r>
          </w:p>
        </w:tc>
      </w:tr>
      <w:tr w14:paraId="39E0E5B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00437279">
            <w:pPr>
              <w:pStyle w:val="14"/>
              <w:widowControl w:val="0"/>
              <w:jc w:val="left"/>
              <w:rPr>
                <w:rFonts w:hint="eastAsia" w:ascii="仿宋" w:hAnsi="仿宋" w:eastAsia="仿宋" w:cs="仿宋"/>
              </w:rPr>
            </w:pPr>
            <w:r>
              <w:rPr>
                <w:rFonts w:hint="eastAsia" w:ascii="仿宋" w:hAnsi="仿宋" w:eastAsia="仿宋" w:cs="仿宋"/>
              </w:rPr>
              <w:t>第五单元：总结答疑与考试</w:t>
            </w:r>
          </w:p>
          <w:p w14:paraId="5FE24518">
            <w:pPr>
              <w:pStyle w:val="14"/>
              <w:widowControl w:val="0"/>
              <w:jc w:val="left"/>
              <w:rPr>
                <w:rFonts w:hint="eastAsia" w:ascii="仿宋" w:hAnsi="仿宋" w:eastAsia="仿宋" w:cs="仿宋"/>
              </w:rPr>
            </w:pPr>
            <w:r>
              <w:rPr>
                <w:rFonts w:hint="eastAsia" w:ascii="仿宋" w:hAnsi="仿宋" w:eastAsia="仿宋" w:cs="仿宋"/>
              </w:rPr>
              <w:t>教学内容：根据学生在学期中积累的问题进行作答，回顾本学期教学内容与重、难点。</w:t>
            </w:r>
          </w:p>
          <w:p w14:paraId="0B3BF16C">
            <w:pPr>
              <w:pStyle w:val="14"/>
              <w:widowControl w:val="0"/>
              <w:jc w:val="left"/>
              <w:rPr>
                <w:rFonts w:hint="eastAsia" w:ascii="仿宋" w:hAnsi="仿宋" w:eastAsia="仿宋" w:cs="仿宋"/>
              </w:rPr>
            </w:pPr>
            <w:r>
              <w:rPr>
                <w:rFonts w:hint="eastAsia" w:ascii="仿宋" w:hAnsi="仿宋" w:eastAsia="仿宋" w:cs="仿宋"/>
              </w:rPr>
              <w:t>随堂考试</w:t>
            </w:r>
          </w:p>
        </w:tc>
      </w:tr>
      <w:bookmarkEnd w:id="0"/>
      <w:bookmarkEnd w:id="1"/>
    </w:tbl>
    <w:p w14:paraId="5C698C3E">
      <w:pPr>
        <w:pStyle w:val="17"/>
        <w:spacing w:before="81" w:after="163"/>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gridCol w:w="1100"/>
      </w:tblGrid>
      <w:tr w14:paraId="52F46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78" w:type="dxa"/>
            <w:tcBorders>
              <w:top w:val="single" w:color="auto" w:sz="12" w:space="0"/>
              <w:left w:val="single" w:color="auto" w:sz="12" w:space="0"/>
              <w:tl2br w:val="single" w:color="auto" w:sz="4" w:space="0"/>
            </w:tcBorders>
          </w:tcPr>
          <w:p w14:paraId="6A981F26">
            <w:pPr>
              <w:pStyle w:val="13"/>
              <w:ind w:firstLine="489"/>
              <w:jc w:val="right"/>
              <w:rPr>
                <w:szCs w:val="16"/>
              </w:rPr>
            </w:pPr>
            <w:r>
              <w:rPr>
                <w:rFonts w:hint="eastAsia"/>
                <w:szCs w:val="16"/>
              </w:rPr>
              <w:t>课程目标</w:t>
            </w:r>
          </w:p>
          <w:p w14:paraId="343F1F03">
            <w:pPr>
              <w:pStyle w:val="13"/>
              <w:ind w:right="210"/>
              <w:jc w:val="left"/>
              <w:rPr>
                <w:rFonts w:hint="eastAsia"/>
                <w:szCs w:val="16"/>
              </w:rPr>
            </w:pPr>
          </w:p>
          <w:p w14:paraId="76B8A02A">
            <w:pPr>
              <w:pStyle w:val="13"/>
              <w:ind w:right="210"/>
              <w:jc w:val="left"/>
              <w:rPr>
                <w:szCs w:val="16"/>
              </w:rPr>
            </w:pPr>
            <w:r>
              <w:rPr>
                <w:rFonts w:hint="eastAsia"/>
                <w:szCs w:val="16"/>
              </w:rPr>
              <w:t>教学单元</w:t>
            </w:r>
          </w:p>
        </w:tc>
        <w:tc>
          <w:tcPr>
            <w:tcW w:w="1100" w:type="dxa"/>
            <w:tcBorders>
              <w:top w:val="single" w:color="auto" w:sz="12" w:space="0"/>
            </w:tcBorders>
            <w:vAlign w:val="center"/>
          </w:tcPr>
          <w:p w14:paraId="0CDDBE27">
            <w:pPr>
              <w:pStyle w:val="13"/>
              <w:rPr>
                <w:rFonts w:hint="default" w:eastAsia="黑体"/>
                <w:szCs w:val="16"/>
                <w:lang w:val="en-US" w:eastAsia="zh-CN"/>
              </w:rPr>
            </w:pPr>
            <w:r>
              <w:rPr>
                <w:rFonts w:hint="eastAsia"/>
                <w:szCs w:val="16"/>
                <w:lang w:val="en-US" w:eastAsia="zh-CN"/>
              </w:rPr>
              <w:t>1</w:t>
            </w:r>
          </w:p>
        </w:tc>
        <w:tc>
          <w:tcPr>
            <w:tcW w:w="1100" w:type="dxa"/>
            <w:tcBorders>
              <w:top w:val="single" w:color="auto" w:sz="12" w:space="0"/>
            </w:tcBorders>
            <w:vAlign w:val="center"/>
          </w:tcPr>
          <w:p w14:paraId="2DA89B89">
            <w:pPr>
              <w:pStyle w:val="13"/>
              <w:rPr>
                <w:rFonts w:hint="default" w:eastAsia="黑体"/>
                <w:szCs w:val="16"/>
                <w:lang w:val="en-US" w:eastAsia="zh-CN"/>
              </w:rPr>
            </w:pPr>
            <w:r>
              <w:rPr>
                <w:rFonts w:hint="eastAsia"/>
                <w:szCs w:val="16"/>
                <w:lang w:val="en-US" w:eastAsia="zh-CN"/>
              </w:rPr>
              <w:t>2</w:t>
            </w:r>
          </w:p>
        </w:tc>
        <w:tc>
          <w:tcPr>
            <w:tcW w:w="1100" w:type="dxa"/>
            <w:tcBorders>
              <w:top w:val="single" w:color="auto" w:sz="12" w:space="0"/>
            </w:tcBorders>
            <w:vAlign w:val="center"/>
          </w:tcPr>
          <w:p w14:paraId="0292BA62">
            <w:pPr>
              <w:pStyle w:val="13"/>
              <w:rPr>
                <w:rFonts w:hint="default" w:eastAsia="黑体"/>
                <w:szCs w:val="16"/>
                <w:lang w:val="en-US" w:eastAsia="zh-CN"/>
              </w:rPr>
            </w:pPr>
            <w:r>
              <w:rPr>
                <w:rFonts w:hint="eastAsia"/>
                <w:szCs w:val="16"/>
                <w:lang w:val="en-US" w:eastAsia="zh-CN"/>
              </w:rPr>
              <w:t>3</w:t>
            </w:r>
          </w:p>
        </w:tc>
        <w:tc>
          <w:tcPr>
            <w:tcW w:w="1099" w:type="dxa"/>
            <w:tcBorders>
              <w:top w:val="single" w:color="auto" w:sz="12" w:space="0"/>
            </w:tcBorders>
            <w:vAlign w:val="center"/>
          </w:tcPr>
          <w:p w14:paraId="2CBF67A4">
            <w:pPr>
              <w:pStyle w:val="13"/>
              <w:rPr>
                <w:rFonts w:hint="default" w:eastAsia="黑体"/>
                <w:szCs w:val="16"/>
                <w:lang w:val="en-US" w:eastAsia="zh-CN"/>
              </w:rPr>
            </w:pPr>
            <w:r>
              <w:rPr>
                <w:rFonts w:hint="eastAsia"/>
                <w:szCs w:val="16"/>
                <w:lang w:val="en-US" w:eastAsia="zh-CN"/>
              </w:rPr>
              <w:t>4</w:t>
            </w:r>
          </w:p>
        </w:tc>
        <w:tc>
          <w:tcPr>
            <w:tcW w:w="1099" w:type="dxa"/>
            <w:tcBorders>
              <w:top w:val="single" w:color="auto" w:sz="12" w:space="0"/>
            </w:tcBorders>
            <w:vAlign w:val="center"/>
          </w:tcPr>
          <w:p w14:paraId="3DB5CB81">
            <w:pPr>
              <w:pStyle w:val="13"/>
              <w:rPr>
                <w:rFonts w:hint="default" w:eastAsia="黑体"/>
                <w:szCs w:val="16"/>
                <w:lang w:val="en-US" w:eastAsia="zh-CN"/>
              </w:rPr>
            </w:pPr>
            <w:r>
              <w:rPr>
                <w:rFonts w:hint="eastAsia"/>
                <w:szCs w:val="16"/>
                <w:lang w:val="en-US" w:eastAsia="zh-CN"/>
              </w:rPr>
              <w:t>5</w:t>
            </w:r>
          </w:p>
        </w:tc>
        <w:tc>
          <w:tcPr>
            <w:tcW w:w="1100" w:type="dxa"/>
            <w:tcBorders>
              <w:top w:val="single" w:color="auto" w:sz="12" w:space="0"/>
              <w:right w:val="single" w:color="auto" w:sz="12" w:space="0"/>
            </w:tcBorders>
            <w:vAlign w:val="center"/>
          </w:tcPr>
          <w:p w14:paraId="2B5F5093">
            <w:pPr>
              <w:pStyle w:val="13"/>
              <w:rPr>
                <w:rFonts w:hint="default" w:eastAsia="黑体"/>
                <w:szCs w:val="16"/>
                <w:lang w:val="en-US" w:eastAsia="zh-CN"/>
              </w:rPr>
            </w:pPr>
            <w:r>
              <w:rPr>
                <w:rFonts w:hint="eastAsia"/>
                <w:szCs w:val="16"/>
                <w:lang w:val="en-US" w:eastAsia="zh-CN"/>
              </w:rPr>
              <w:t>6</w:t>
            </w:r>
          </w:p>
        </w:tc>
      </w:tr>
      <w:tr w14:paraId="0FCE2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top"/>
          </w:tcPr>
          <w:p w14:paraId="5AA07F7D">
            <w:pPr>
              <w:pStyle w:val="14"/>
              <w:rPr>
                <w:rFonts w:hint="eastAsia"/>
                <w:lang w:val="en-US" w:eastAsia="zh-CN"/>
              </w:rPr>
            </w:pPr>
            <w:r>
              <w:rPr>
                <w:rFonts w:hint="eastAsia"/>
                <w:lang w:val="en-US" w:eastAsia="zh-CN"/>
              </w:rPr>
              <w:t>第一单元：</w:t>
            </w:r>
          </w:p>
          <w:p w14:paraId="647EEF0F">
            <w:pPr>
              <w:pStyle w:val="14"/>
              <w:rPr>
                <w:rFonts w:hint="eastAsia" w:eastAsia="宋体"/>
                <w:lang w:val="en-US" w:eastAsia="zh-CN"/>
              </w:rPr>
            </w:pPr>
            <w:r>
              <w:rPr>
                <w:rFonts w:hint="eastAsia"/>
                <w:lang w:val="en-US" w:eastAsia="zh-CN"/>
              </w:rPr>
              <w:t>什么是歌剧</w:t>
            </w:r>
          </w:p>
        </w:tc>
        <w:tc>
          <w:tcPr>
            <w:tcW w:w="1100" w:type="dxa"/>
            <w:vAlign w:val="center"/>
          </w:tcPr>
          <w:p w14:paraId="6B5BEC51">
            <w:pPr>
              <w:pStyle w:val="14"/>
              <w:jc w:val="center"/>
              <w:rPr>
                <w:rFonts w:hint="eastAsia" w:eastAsia="宋体"/>
                <w:lang w:val="en-US" w:eastAsia="zh-CN"/>
              </w:rPr>
            </w:pPr>
            <w:r>
              <w:rPr>
                <w:rFonts w:hint="default" w:ascii="Arial" w:hAnsi="Arial" w:cs="Arial"/>
                <w:lang w:val="en-US" w:eastAsia="zh-CN"/>
              </w:rPr>
              <w:t>√</w:t>
            </w:r>
          </w:p>
        </w:tc>
        <w:tc>
          <w:tcPr>
            <w:tcW w:w="1100" w:type="dxa"/>
            <w:vAlign w:val="center"/>
          </w:tcPr>
          <w:p w14:paraId="1C03F4F7">
            <w:pPr>
              <w:jc w:val="center"/>
              <w:rPr>
                <w:rFonts w:hint="default" w:eastAsia="宋体"/>
                <w:lang w:val="en-US" w:eastAsia="zh-CN"/>
              </w:rPr>
            </w:pPr>
            <w:r>
              <w:rPr>
                <w:rFonts w:hint="default" w:ascii="Arial" w:hAnsi="Arial" w:cs="Arial"/>
                <w:lang w:val="en-US" w:eastAsia="zh-CN"/>
              </w:rPr>
              <w:t>√</w:t>
            </w:r>
          </w:p>
        </w:tc>
        <w:tc>
          <w:tcPr>
            <w:tcW w:w="1100" w:type="dxa"/>
            <w:vAlign w:val="center"/>
          </w:tcPr>
          <w:p w14:paraId="2A84A03F">
            <w:pPr>
              <w:jc w:val="center"/>
              <w:rPr>
                <w:rFonts w:hint="default" w:eastAsia="宋体"/>
                <w:lang w:val="en-US" w:eastAsia="zh-CN"/>
              </w:rPr>
            </w:pPr>
            <w:r>
              <w:rPr>
                <w:rFonts w:hint="default" w:ascii="Arial" w:hAnsi="Arial" w:cs="Arial"/>
                <w:lang w:val="en-US" w:eastAsia="zh-CN"/>
              </w:rPr>
              <w:t>√</w:t>
            </w:r>
          </w:p>
        </w:tc>
        <w:tc>
          <w:tcPr>
            <w:tcW w:w="1099" w:type="dxa"/>
            <w:vAlign w:val="center"/>
          </w:tcPr>
          <w:p w14:paraId="431EB738">
            <w:pPr>
              <w:jc w:val="center"/>
              <w:rPr>
                <w:rFonts w:hint="default" w:eastAsia="宋体"/>
                <w:lang w:val="en-US" w:eastAsia="zh-CN"/>
              </w:rPr>
            </w:pPr>
            <w:r>
              <w:rPr>
                <w:rFonts w:hint="default" w:ascii="Arial" w:hAnsi="Arial" w:cs="Arial"/>
                <w:lang w:val="en-US" w:eastAsia="zh-CN"/>
              </w:rPr>
              <w:t>√</w:t>
            </w:r>
          </w:p>
        </w:tc>
        <w:tc>
          <w:tcPr>
            <w:tcW w:w="1099" w:type="dxa"/>
            <w:vAlign w:val="center"/>
          </w:tcPr>
          <w:p w14:paraId="459FE1DB">
            <w:pPr>
              <w:jc w:val="center"/>
              <w:rPr>
                <w:rFonts w:hint="eastAsia" w:eastAsia="宋体"/>
                <w:lang w:val="en-US" w:eastAsia="zh-CN"/>
              </w:rPr>
            </w:pPr>
            <w:r>
              <w:rPr>
                <w:rFonts w:hint="default" w:ascii="Arial" w:hAnsi="Arial" w:cs="Arial"/>
                <w:lang w:val="en-US" w:eastAsia="zh-CN"/>
              </w:rPr>
              <w:t>√</w:t>
            </w:r>
          </w:p>
        </w:tc>
        <w:tc>
          <w:tcPr>
            <w:tcW w:w="1100" w:type="dxa"/>
            <w:tcBorders>
              <w:right w:val="single" w:color="auto" w:sz="12" w:space="0"/>
            </w:tcBorders>
            <w:vAlign w:val="center"/>
          </w:tcPr>
          <w:p w14:paraId="1BEB63A3">
            <w:pPr>
              <w:pStyle w:val="14"/>
              <w:jc w:val="center"/>
              <w:rPr>
                <w:rFonts w:hint="eastAsia" w:eastAsia="宋体"/>
                <w:lang w:val="en-US" w:eastAsia="zh-CN"/>
              </w:rPr>
            </w:pPr>
            <w:r>
              <w:rPr>
                <w:rFonts w:hint="default" w:ascii="Arial" w:hAnsi="Arial" w:cs="Arial"/>
                <w:lang w:val="en-US" w:eastAsia="zh-CN"/>
              </w:rPr>
              <w:t>√</w:t>
            </w:r>
          </w:p>
        </w:tc>
      </w:tr>
      <w:tr w14:paraId="2261A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top"/>
          </w:tcPr>
          <w:p w14:paraId="625FF7DC">
            <w:pPr>
              <w:pStyle w:val="14"/>
              <w:rPr>
                <w:rFonts w:hint="eastAsia"/>
                <w:lang w:val="en-US" w:eastAsia="zh-CN"/>
              </w:rPr>
            </w:pPr>
            <w:r>
              <w:rPr>
                <w:rFonts w:hint="eastAsia"/>
                <w:lang w:val="en-US" w:eastAsia="zh-CN"/>
              </w:rPr>
              <w:t>第二单元：</w:t>
            </w:r>
          </w:p>
          <w:p w14:paraId="23C3D4AF">
            <w:pPr>
              <w:pStyle w:val="14"/>
              <w:rPr>
                <w:rFonts w:hint="default" w:eastAsia="宋体"/>
                <w:lang w:val="en-US" w:eastAsia="zh-CN"/>
              </w:rPr>
            </w:pPr>
            <w:r>
              <w:rPr>
                <w:rFonts w:hint="eastAsia"/>
                <w:lang w:val="en-US" w:eastAsia="zh-CN"/>
              </w:rPr>
              <w:t>巴洛克时期的歌剧</w:t>
            </w:r>
          </w:p>
        </w:tc>
        <w:tc>
          <w:tcPr>
            <w:tcW w:w="1100" w:type="dxa"/>
            <w:vAlign w:val="center"/>
          </w:tcPr>
          <w:p w14:paraId="78CAB924">
            <w:pPr>
              <w:jc w:val="center"/>
            </w:pPr>
            <w:r>
              <w:rPr>
                <w:rFonts w:hint="default" w:ascii="Arial" w:hAnsi="Arial" w:cs="Arial"/>
                <w:lang w:val="en-US" w:eastAsia="zh-CN"/>
              </w:rPr>
              <w:t>√</w:t>
            </w:r>
          </w:p>
        </w:tc>
        <w:tc>
          <w:tcPr>
            <w:tcW w:w="1100" w:type="dxa"/>
            <w:vAlign w:val="center"/>
          </w:tcPr>
          <w:p w14:paraId="18D30F92">
            <w:pPr>
              <w:jc w:val="center"/>
            </w:pPr>
            <w:r>
              <w:rPr>
                <w:rFonts w:hint="default" w:ascii="Arial" w:hAnsi="Arial" w:cs="Arial"/>
                <w:lang w:val="en-US" w:eastAsia="zh-CN"/>
              </w:rPr>
              <w:t>√</w:t>
            </w:r>
          </w:p>
        </w:tc>
        <w:tc>
          <w:tcPr>
            <w:tcW w:w="1100" w:type="dxa"/>
            <w:vAlign w:val="center"/>
          </w:tcPr>
          <w:p w14:paraId="0E54B515">
            <w:pPr>
              <w:jc w:val="center"/>
            </w:pPr>
            <w:r>
              <w:rPr>
                <w:rFonts w:hint="default" w:ascii="Arial" w:hAnsi="Arial" w:cs="Arial"/>
                <w:lang w:val="en-US" w:eastAsia="zh-CN"/>
              </w:rPr>
              <w:t>√</w:t>
            </w:r>
          </w:p>
        </w:tc>
        <w:tc>
          <w:tcPr>
            <w:tcW w:w="1099" w:type="dxa"/>
            <w:vAlign w:val="center"/>
          </w:tcPr>
          <w:p w14:paraId="2DD2F633">
            <w:pPr>
              <w:jc w:val="center"/>
            </w:pPr>
            <w:r>
              <w:rPr>
                <w:rFonts w:hint="default" w:ascii="Arial" w:hAnsi="Arial" w:cs="Arial"/>
                <w:lang w:val="en-US" w:eastAsia="zh-CN"/>
              </w:rPr>
              <w:t>√</w:t>
            </w:r>
          </w:p>
        </w:tc>
        <w:tc>
          <w:tcPr>
            <w:tcW w:w="1099" w:type="dxa"/>
            <w:vAlign w:val="center"/>
          </w:tcPr>
          <w:p w14:paraId="6010F486">
            <w:pPr>
              <w:jc w:val="center"/>
              <w:rPr>
                <w:rFonts w:hint="eastAsia" w:ascii="宋体" w:hAnsi="宋体" w:eastAsia="宋体" w:cs="宋体"/>
                <w:sz w:val="24"/>
                <w:szCs w:val="24"/>
                <w:lang w:val="en-US" w:eastAsia="zh-CN" w:bidi="ar-SA"/>
              </w:rPr>
            </w:pPr>
            <w:r>
              <w:rPr>
                <w:rFonts w:hint="default" w:ascii="Arial" w:hAnsi="Arial" w:cs="Arial"/>
                <w:lang w:val="en-US" w:eastAsia="zh-CN"/>
              </w:rPr>
              <w:t>√</w:t>
            </w:r>
          </w:p>
        </w:tc>
        <w:tc>
          <w:tcPr>
            <w:tcW w:w="1100" w:type="dxa"/>
            <w:tcBorders>
              <w:right w:val="single" w:color="auto" w:sz="12" w:space="0"/>
            </w:tcBorders>
            <w:vAlign w:val="center"/>
          </w:tcPr>
          <w:p w14:paraId="1006243E">
            <w:pPr>
              <w:jc w:val="center"/>
              <w:rPr>
                <w:rFonts w:hint="eastAsia" w:eastAsia="宋体"/>
                <w:lang w:val="en-US" w:eastAsia="zh-CN"/>
              </w:rPr>
            </w:pPr>
            <w:r>
              <w:rPr>
                <w:rFonts w:hint="default" w:ascii="Arial" w:hAnsi="Arial" w:cs="Arial"/>
                <w:lang w:val="en-US" w:eastAsia="zh-CN"/>
              </w:rPr>
              <w:t>√</w:t>
            </w:r>
          </w:p>
        </w:tc>
      </w:tr>
      <w:tr w14:paraId="5A6F1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top"/>
          </w:tcPr>
          <w:p w14:paraId="2287655C">
            <w:pPr>
              <w:pStyle w:val="14"/>
              <w:rPr>
                <w:rFonts w:hint="eastAsia"/>
                <w:lang w:val="en-US" w:eastAsia="zh-CN"/>
              </w:rPr>
            </w:pPr>
            <w:r>
              <w:rPr>
                <w:rFonts w:hint="eastAsia"/>
                <w:lang w:val="en-US" w:eastAsia="zh-CN"/>
              </w:rPr>
              <w:t>第三单元：</w:t>
            </w:r>
          </w:p>
          <w:p w14:paraId="0357968A">
            <w:pPr>
              <w:pStyle w:val="14"/>
              <w:rPr>
                <w:rFonts w:hint="eastAsia" w:eastAsia="宋体"/>
                <w:lang w:val="en-US" w:eastAsia="zh-CN"/>
              </w:rPr>
            </w:pPr>
            <w:r>
              <w:rPr>
                <w:rFonts w:hint="eastAsia"/>
                <w:lang w:val="en-US" w:eastAsia="zh-CN"/>
              </w:rPr>
              <w:t>古典主义时期的歌剧</w:t>
            </w:r>
          </w:p>
        </w:tc>
        <w:tc>
          <w:tcPr>
            <w:tcW w:w="1100" w:type="dxa"/>
            <w:vAlign w:val="center"/>
          </w:tcPr>
          <w:p w14:paraId="16182995">
            <w:pPr>
              <w:jc w:val="center"/>
              <w:rPr>
                <w:rFonts w:hint="eastAsia" w:eastAsia="宋体"/>
                <w:lang w:val="en-US" w:eastAsia="zh-CN"/>
              </w:rPr>
            </w:pPr>
            <w:r>
              <w:rPr>
                <w:rFonts w:hint="default" w:ascii="Arial" w:hAnsi="Arial" w:cs="Arial"/>
                <w:lang w:val="en-US" w:eastAsia="zh-CN"/>
              </w:rPr>
              <w:t>√</w:t>
            </w:r>
          </w:p>
        </w:tc>
        <w:tc>
          <w:tcPr>
            <w:tcW w:w="1100" w:type="dxa"/>
            <w:vAlign w:val="center"/>
          </w:tcPr>
          <w:p w14:paraId="13B3676D">
            <w:pPr>
              <w:jc w:val="center"/>
              <w:rPr>
                <w:rFonts w:hint="eastAsia" w:eastAsia="宋体"/>
                <w:lang w:val="en-US" w:eastAsia="zh-CN"/>
              </w:rPr>
            </w:pPr>
            <w:r>
              <w:rPr>
                <w:rFonts w:hint="default" w:ascii="Arial" w:hAnsi="Arial" w:cs="Arial"/>
                <w:lang w:val="en-US" w:eastAsia="zh-CN"/>
              </w:rPr>
              <w:t>√</w:t>
            </w:r>
          </w:p>
        </w:tc>
        <w:tc>
          <w:tcPr>
            <w:tcW w:w="1100" w:type="dxa"/>
            <w:vAlign w:val="center"/>
          </w:tcPr>
          <w:p w14:paraId="44A48D0D">
            <w:pPr>
              <w:jc w:val="center"/>
              <w:rPr>
                <w:rFonts w:hint="eastAsia" w:eastAsia="宋体"/>
                <w:lang w:val="en-US" w:eastAsia="zh-CN"/>
              </w:rPr>
            </w:pPr>
            <w:r>
              <w:rPr>
                <w:rFonts w:hint="default" w:ascii="Arial" w:hAnsi="Arial" w:cs="Arial"/>
                <w:lang w:val="en-US" w:eastAsia="zh-CN"/>
              </w:rPr>
              <w:t>√</w:t>
            </w:r>
          </w:p>
        </w:tc>
        <w:tc>
          <w:tcPr>
            <w:tcW w:w="1099" w:type="dxa"/>
            <w:vAlign w:val="center"/>
          </w:tcPr>
          <w:p w14:paraId="36874727">
            <w:pPr>
              <w:jc w:val="center"/>
              <w:rPr>
                <w:rFonts w:hint="eastAsia" w:eastAsia="宋体"/>
                <w:lang w:val="en-US" w:eastAsia="zh-CN"/>
              </w:rPr>
            </w:pPr>
            <w:r>
              <w:rPr>
                <w:rFonts w:hint="default" w:ascii="Arial" w:hAnsi="Arial" w:cs="Arial"/>
                <w:lang w:val="en-US" w:eastAsia="zh-CN"/>
              </w:rPr>
              <w:t>√</w:t>
            </w:r>
          </w:p>
        </w:tc>
        <w:tc>
          <w:tcPr>
            <w:tcW w:w="1099" w:type="dxa"/>
            <w:vAlign w:val="center"/>
          </w:tcPr>
          <w:p w14:paraId="62C17B05">
            <w:pPr>
              <w:jc w:val="center"/>
              <w:rPr>
                <w:rFonts w:hint="eastAsia" w:ascii="宋体" w:hAnsi="宋体" w:eastAsia="宋体" w:cs="宋体"/>
                <w:sz w:val="24"/>
                <w:szCs w:val="24"/>
                <w:lang w:val="en-US" w:eastAsia="zh-CN" w:bidi="ar-SA"/>
              </w:rPr>
            </w:pPr>
            <w:r>
              <w:rPr>
                <w:rFonts w:hint="default" w:ascii="Arial" w:hAnsi="Arial" w:cs="Arial"/>
                <w:lang w:val="en-US" w:eastAsia="zh-CN"/>
              </w:rPr>
              <w:t>√</w:t>
            </w:r>
          </w:p>
        </w:tc>
        <w:tc>
          <w:tcPr>
            <w:tcW w:w="1100" w:type="dxa"/>
            <w:tcBorders>
              <w:right w:val="single" w:color="auto" w:sz="12" w:space="0"/>
            </w:tcBorders>
            <w:vAlign w:val="center"/>
          </w:tcPr>
          <w:p w14:paraId="62E59861">
            <w:pPr>
              <w:jc w:val="center"/>
              <w:rPr>
                <w:rFonts w:hint="eastAsia" w:eastAsia="宋体"/>
                <w:lang w:val="en-US" w:eastAsia="zh-CN"/>
              </w:rPr>
            </w:pPr>
            <w:r>
              <w:rPr>
                <w:rFonts w:hint="default" w:ascii="Arial" w:hAnsi="Arial" w:cs="Arial"/>
                <w:lang w:val="en-US" w:eastAsia="zh-CN"/>
              </w:rPr>
              <w:t>√</w:t>
            </w:r>
          </w:p>
        </w:tc>
      </w:tr>
      <w:tr w14:paraId="67F1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top"/>
          </w:tcPr>
          <w:p w14:paraId="6D9BBD2D">
            <w:pPr>
              <w:pStyle w:val="14"/>
              <w:rPr>
                <w:rFonts w:hint="eastAsia"/>
                <w:lang w:val="en-US" w:eastAsia="zh-CN"/>
              </w:rPr>
            </w:pPr>
            <w:r>
              <w:rPr>
                <w:rFonts w:hint="eastAsia"/>
                <w:lang w:val="en-US" w:eastAsia="zh-CN"/>
              </w:rPr>
              <w:t>第四单元</w:t>
            </w:r>
          </w:p>
          <w:p w14:paraId="4A59EB77">
            <w:pPr>
              <w:pStyle w:val="14"/>
              <w:rPr>
                <w:rFonts w:hint="default"/>
                <w:lang w:val="en-US" w:eastAsia="zh-CN"/>
              </w:rPr>
            </w:pPr>
            <w:r>
              <w:rPr>
                <w:rFonts w:hint="eastAsia"/>
                <w:lang w:val="en-US" w:eastAsia="zh-CN"/>
              </w:rPr>
              <w:t>浪漫主义时期的歌剧</w:t>
            </w:r>
          </w:p>
        </w:tc>
        <w:tc>
          <w:tcPr>
            <w:tcW w:w="1100" w:type="dxa"/>
            <w:vAlign w:val="center"/>
          </w:tcPr>
          <w:p w14:paraId="2E8EA255">
            <w:pPr>
              <w:jc w:val="center"/>
              <w:rPr>
                <w:rFonts w:hint="default" w:ascii="Arial" w:hAnsi="Arial" w:cs="Arial"/>
                <w:lang w:val="en-US" w:eastAsia="zh-CN"/>
              </w:rPr>
            </w:pPr>
          </w:p>
        </w:tc>
        <w:tc>
          <w:tcPr>
            <w:tcW w:w="1100" w:type="dxa"/>
            <w:vAlign w:val="center"/>
          </w:tcPr>
          <w:p w14:paraId="7904A0E4">
            <w:pPr>
              <w:jc w:val="center"/>
              <w:rPr>
                <w:rFonts w:hint="default" w:ascii="Arial" w:hAnsi="Arial" w:cs="Arial"/>
                <w:lang w:val="en-US" w:eastAsia="zh-CN"/>
              </w:rPr>
            </w:pPr>
          </w:p>
        </w:tc>
        <w:tc>
          <w:tcPr>
            <w:tcW w:w="1100" w:type="dxa"/>
            <w:vAlign w:val="center"/>
          </w:tcPr>
          <w:p w14:paraId="29D43389">
            <w:pPr>
              <w:jc w:val="center"/>
              <w:rPr>
                <w:rFonts w:hint="default" w:ascii="Arial" w:hAnsi="Arial" w:cs="Arial"/>
                <w:lang w:val="en-US" w:eastAsia="zh-CN"/>
              </w:rPr>
            </w:pPr>
          </w:p>
        </w:tc>
        <w:tc>
          <w:tcPr>
            <w:tcW w:w="1099" w:type="dxa"/>
            <w:vAlign w:val="center"/>
          </w:tcPr>
          <w:p w14:paraId="7AB2F6CD">
            <w:pPr>
              <w:jc w:val="center"/>
              <w:rPr>
                <w:rFonts w:hint="default" w:ascii="Arial" w:hAnsi="Arial" w:cs="Arial"/>
                <w:lang w:val="en-US" w:eastAsia="zh-CN"/>
              </w:rPr>
            </w:pPr>
          </w:p>
        </w:tc>
        <w:tc>
          <w:tcPr>
            <w:tcW w:w="1099" w:type="dxa"/>
            <w:vAlign w:val="center"/>
          </w:tcPr>
          <w:p w14:paraId="0BD5538C">
            <w:pPr>
              <w:jc w:val="center"/>
              <w:rPr>
                <w:rFonts w:hint="default" w:ascii="Arial" w:hAnsi="Arial" w:cs="Arial"/>
                <w:lang w:val="en-US" w:eastAsia="zh-CN"/>
              </w:rPr>
            </w:pPr>
          </w:p>
        </w:tc>
        <w:tc>
          <w:tcPr>
            <w:tcW w:w="1100" w:type="dxa"/>
            <w:tcBorders>
              <w:right w:val="single" w:color="auto" w:sz="12" w:space="0"/>
            </w:tcBorders>
            <w:vAlign w:val="center"/>
          </w:tcPr>
          <w:p w14:paraId="5EC35E7E">
            <w:pPr>
              <w:jc w:val="center"/>
              <w:rPr>
                <w:rFonts w:hint="default" w:ascii="Arial" w:hAnsi="Arial" w:cs="Arial"/>
                <w:lang w:val="en-US" w:eastAsia="zh-CN"/>
              </w:rPr>
            </w:pPr>
          </w:p>
        </w:tc>
      </w:tr>
      <w:tr w14:paraId="352B5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top"/>
          </w:tcPr>
          <w:p w14:paraId="331094E1">
            <w:pPr>
              <w:pStyle w:val="14"/>
              <w:rPr>
                <w:rFonts w:hint="eastAsia"/>
                <w:lang w:val="en-US" w:eastAsia="zh-CN"/>
              </w:rPr>
            </w:pPr>
            <w:r>
              <w:rPr>
                <w:rFonts w:hint="eastAsia"/>
                <w:lang w:val="en-US" w:eastAsia="zh-CN"/>
              </w:rPr>
              <w:t>第五单元：</w:t>
            </w:r>
          </w:p>
          <w:p w14:paraId="1C88CDDC">
            <w:pPr>
              <w:pStyle w:val="14"/>
              <w:rPr>
                <w:rFonts w:hint="eastAsia"/>
                <w:lang w:val="en-US" w:eastAsia="zh-CN"/>
              </w:rPr>
            </w:pPr>
            <w:r>
              <w:rPr>
                <w:rFonts w:hint="eastAsia"/>
                <w:lang w:val="en-US" w:eastAsia="zh-CN"/>
              </w:rPr>
              <w:t>中国本土的歌剧</w:t>
            </w:r>
          </w:p>
        </w:tc>
        <w:tc>
          <w:tcPr>
            <w:tcW w:w="1100" w:type="dxa"/>
            <w:vAlign w:val="center"/>
          </w:tcPr>
          <w:p w14:paraId="16ECA8F6">
            <w:pPr>
              <w:jc w:val="center"/>
              <w:rPr>
                <w:rFonts w:hint="eastAsia"/>
                <w:lang w:val="en-US" w:eastAsia="zh-CN"/>
              </w:rPr>
            </w:pPr>
            <w:r>
              <w:rPr>
                <w:rFonts w:hint="default" w:ascii="Arial" w:hAnsi="Arial" w:cs="Arial"/>
                <w:lang w:val="en-US" w:eastAsia="zh-CN"/>
              </w:rPr>
              <w:t>√</w:t>
            </w:r>
          </w:p>
        </w:tc>
        <w:tc>
          <w:tcPr>
            <w:tcW w:w="1100" w:type="dxa"/>
            <w:vAlign w:val="center"/>
          </w:tcPr>
          <w:p w14:paraId="3A8FAF84">
            <w:pPr>
              <w:jc w:val="center"/>
              <w:rPr>
                <w:rFonts w:hint="eastAsia"/>
                <w:lang w:val="en-US" w:eastAsia="zh-CN"/>
              </w:rPr>
            </w:pPr>
            <w:r>
              <w:rPr>
                <w:rFonts w:hint="default" w:ascii="Arial" w:hAnsi="Arial" w:cs="Arial"/>
                <w:lang w:val="en-US" w:eastAsia="zh-CN"/>
              </w:rPr>
              <w:t>√</w:t>
            </w:r>
          </w:p>
        </w:tc>
        <w:tc>
          <w:tcPr>
            <w:tcW w:w="1100" w:type="dxa"/>
            <w:vAlign w:val="center"/>
          </w:tcPr>
          <w:p w14:paraId="757FB9A1">
            <w:pPr>
              <w:jc w:val="center"/>
              <w:rPr>
                <w:rFonts w:hint="eastAsia"/>
                <w:lang w:val="en-US" w:eastAsia="zh-CN"/>
              </w:rPr>
            </w:pPr>
            <w:r>
              <w:rPr>
                <w:rFonts w:hint="default" w:ascii="Arial" w:hAnsi="Arial" w:cs="Arial"/>
                <w:lang w:val="en-US" w:eastAsia="zh-CN"/>
              </w:rPr>
              <w:t>√</w:t>
            </w:r>
          </w:p>
        </w:tc>
        <w:tc>
          <w:tcPr>
            <w:tcW w:w="1099" w:type="dxa"/>
            <w:vAlign w:val="center"/>
          </w:tcPr>
          <w:p w14:paraId="74DF9380">
            <w:pPr>
              <w:jc w:val="center"/>
              <w:rPr>
                <w:rFonts w:hint="eastAsia"/>
                <w:lang w:val="en-US" w:eastAsia="zh-CN"/>
              </w:rPr>
            </w:pPr>
            <w:r>
              <w:rPr>
                <w:rFonts w:hint="default" w:ascii="Arial" w:hAnsi="Arial" w:cs="Arial"/>
                <w:lang w:val="en-US" w:eastAsia="zh-CN"/>
              </w:rPr>
              <w:t>√</w:t>
            </w:r>
          </w:p>
        </w:tc>
        <w:tc>
          <w:tcPr>
            <w:tcW w:w="1099" w:type="dxa"/>
            <w:vAlign w:val="center"/>
          </w:tcPr>
          <w:p w14:paraId="420BB211">
            <w:pPr>
              <w:jc w:val="center"/>
              <w:rPr>
                <w:rFonts w:hint="eastAsia"/>
                <w:lang w:val="en-US" w:eastAsia="zh-CN"/>
              </w:rPr>
            </w:pPr>
            <w:r>
              <w:rPr>
                <w:rFonts w:hint="default" w:ascii="Arial" w:hAnsi="Arial" w:cs="Arial"/>
                <w:lang w:val="en-US" w:eastAsia="zh-CN"/>
              </w:rPr>
              <w:t>√</w:t>
            </w:r>
          </w:p>
        </w:tc>
        <w:tc>
          <w:tcPr>
            <w:tcW w:w="1100" w:type="dxa"/>
            <w:tcBorders>
              <w:right w:val="single" w:color="auto" w:sz="12" w:space="0"/>
            </w:tcBorders>
            <w:vAlign w:val="center"/>
          </w:tcPr>
          <w:p w14:paraId="7BCD0B13">
            <w:pPr>
              <w:jc w:val="center"/>
              <w:rPr>
                <w:rFonts w:hint="eastAsia"/>
                <w:lang w:val="en-US" w:eastAsia="zh-CN"/>
              </w:rPr>
            </w:pPr>
            <w:r>
              <w:rPr>
                <w:rFonts w:hint="default" w:ascii="Arial" w:hAnsi="Arial" w:cs="Arial"/>
                <w:lang w:val="en-US" w:eastAsia="zh-CN"/>
              </w:rPr>
              <w:t>√</w:t>
            </w:r>
          </w:p>
        </w:tc>
      </w:tr>
    </w:tbl>
    <w:p w14:paraId="19BCC632">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2A6C3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restart"/>
            <w:tcBorders>
              <w:top w:val="single" w:color="auto" w:sz="12" w:space="0"/>
              <w:left w:val="single" w:color="auto" w:sz="12" w:space="0"/>
            </w:tcBorders>
            <w:vAlign w:val="center"/>
          </w:tcPr>
          <w:p w14:paraId="09F19A0A">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690" w:type="dxa"/>
            <w:vMerge w:val="restart"/>
            <w:tcBorders>
              <w:top w:val="single" w:color="auto" w:sz="12" w:space="0"/>
            </w:tcBorders>
            <w:vAlign w:val="center"/>
          </w:tcPr>
          <w:p w14:paraId="4B9FED8B">
            <w:pPr>
              <w:pStyle w:val="13"/>
              <w:widowControl w:val="0"/>
              <w:rPr>
                <w:szCs w:val="21"/>
              </w:rPr>
            </w:pPr>
            <w:r>
              <w:rPr>
                <w:rFonts w:hint="eastAsia" w:ascii="黑体" w:hAnsi="黑体"/>
                <w:szCs w:val="21"/>
              </w:rPr>
              <w:t>教与学方式</w:t>
            </w:r>
          </w:p>
        </w:tc>
        <w:tc>
          <w:tcPr>
            <w:tcW w:w="1697" w:type="dxa"/>
            <w:vMerge w:val="restart"/>
            <w:tcBorders>
              <w:top w:val="single" w:color="auto" w:sz="12" w:space="0"/>
            </w:tcBorders>
            <w:vAlign w:val="center"/>
          </w:tcPr>
          <w:p w14:paraId="1050F495">
            <w:pPr>
              <w:pStyle w:val="13"/>
              <w:widowControl w:val="0"/>
              <w:rPr>
                <w:rFonts w:ascii="黑体" w:hAnsi="黑体"/>
                <w:szCs w:val="21"/>
              </w:rPr>
            </w:pPr>
            <w:r>
              <w:rPr>
                <w:rFonts w:hint="eastAsia" w:ascii="黑体" w:hAnsi="黑体"/>
                <w:szCs w:val="21"/>
              </w:rPr>
              <w:t>考核方式</w:t>
            </w:r>
          </w:p>
        </w:tc>
        <w:tc>
          <w:tcPr>
            <w:tcW w:w="2061" w:type="dxa"/>
            <w:gridSpan w:val="3"/>
            <w:tcBorders>
              <w:top w:val="single" w:color="auto" w:sz="12" w:space="0"/>
              <w:right w:val="single" w:color="auto" w:sz="12" w:space="0"/>
            </w:tcBorders>
            <w:vAlign w:val="center"/>
          </w:tcPr>
          <w:p w14:paraId="5DF678B9">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39A74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continue"/>
            <w:tcBorders>
              <w:left w:val="single" w:color="auto" w:sz="12" w:space="0"/>
            </w:tcBorders>
          </w:tcPr>
          <w:p w14:paraId="50712A9C">
            <w:pPr>
              <w:widowControl w:val="0"/>
              <w:snapToGrid w:val="0"/>
              <w:jc w:val="center"/>
              <w:rPr>
                <w:rFonts w:ascii="黑体" w:hAnsi="黑体" w:eastAsia="黑体"/>
                <w:bCs/>
                <w:sz w:val="21"/>
                <w:szCs w:val="21"/>
              </w:rPr>
            </w:pPr>
          </w:p>
        </w:tc>
        <w:tc>
          <w:tcPr>
            <w:tcW w:w="2690" w:type="dxa"/>
            <w:vMerge w:val="continue"/>
          </w:tcPr>
          <w:p w14:paraId="37BF687A">
            <w:pPr>
              <w:widowControl w:val="0"/>
              <w:snapToGrid w:val="0"/>
              <w:jc w:val="center"/>
              <w:rPr>
                <w:rFonts w:ascii="黑体" w:hAnsi="黑体" w:eastAsia="黑体"/>
                <w:bCs/>
                <w:sz w:val="21"/>
                <w:szCs w:val="21"/>
              </w:rPr>
            </w:pPr>
          </w:p>
        </w:tc>
        <w:tc>
          <w:tcPr>
            <w:tcW w:w="1697" w:type="dxa"/>
            <w:vMerge w:val="continue"/>
          </w:tcPr>
          <w:p w14:paraId="7599A92A">
            <w:pPr>
              <w:widowControl w:val="0"/>
              <w:snapToGrid w:val="0"/>
              <w:jc w:val="center"/>
              <w:rPr>
                <w:rFonts w:ascii="黑体" w:hAnsi="黑体" w:eastAsia="黑体"/>
                <w:bCs/>
                <w:sz w:val="21"/>
                <w:szCs w:val="21"/>
              </w:rPr>
            </w:pPr>
          </w:p>
        </w:tc>
        <w:tc>
          <w:tcPr>
            <w:tcW w:w="708" w:type="dxa"/>
            <w:vAlign w:val="center"/>
          </w:tcPr>
          <w:p w14:paraId="40855D20">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53" w:type="dxa"/>
            <w:vAlign w:val="center"/>
          </w:tcPr>
          <w:p w14:paraId="46B2DA5B">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00" w:type="dxa"/>
            <w:tcBorders>
              <w:right w:val="single" w:color="auto" w:sz="12" w:space="0"/>
            </w:tcBorders>
            <w:vAlign w:val="center"/>
          </w:tcPr>
          <w:p w14:paraId="44F39613">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51ED4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top"/>
          </w:tcPr>
          <w:p w14:paraId="49893A9D">
            <w:pPr>
              <w:pStyle w:val="14"/>
              <w:widowControl w:val="0"/>
              <w:rPr>
                <w:rFonts w:hint="eastAsia"/>
                <w:lang w:val="en-US" w:eastAsia="zh-CN"/>
              </w:rPr>
            </w:pPr>
            <w:r>
              <w:rPr>
                <w:rFonts w:hint="eastAsia"/>
                <w:lang w:val="en-US" w:eastAsia="zh-CN"/>
              </w:rPr>
              <w:t>第一单元：</w:t>
            </w:r>
          </w:p>
          <w:p w14:paraId="7A17002C">
            <w:pPr>
              <w:pStyle w:val="14"/>
              <w:widowControl w:val="0"/>
              <w:rPr>
                <w:rFonts w:hint="eastAsia" w:ascii="Times New Roman" w:hAnsi="Times New Roman" w:eastAsia="宋体"/>
                <w:bCs/>
                <w:sz w:val="21"/>
                <w:szCs w:val="21"/>
                <w:lang w:val="en-US" w:eastAsia="zh-CN"/>
              </w:rPr>
            </w:pPr>
            <w:r>
              <w:rPr>
                <w:rFonts w:hint="eastAsia"/>
                <w:lang w:val="en-US" w:eastAsia="zh-CN"/>
              </w:rPr>
              <w:t>什么是歌剧</w:t>
            </w:r>
          </w:p>
        </w:tc>
        <w:tc>
          <w:tcPr>
            <w:tcW w:w="2690" w:type="dxa"/>
            <w:vAlign w:val="center"/>
          </w:tcPr>
          <w:p w14:paraId="7359825B">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直观演示法</w:t>
            </w:r>
          </w:p>
          <w:p w14:paraId="637CB729">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讲授法</w:t>
            </w:r>
          </w:p>
        </w:tc>
        <w:tc>
          <w:tcPr>
            <w:tcW w:w="1697" w:type="dxa"/>
            <w:vAlign w:val="center"/>
          </w:tcPr>
          <w:p w14:paraId="44C19691">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现场点评考察</w:t>
            </w:r>
          </w:p>
        </w:tc>
        <w:tc>
          <w:tcPr>
            <w:tcW w:w="708" w:type="dxa"/>
            <w:vAlign w:val="center"/>
          </w:tcPr>
          <w:p w14:paraId="214606A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80%</w:t>
            </w:r>
          </w:p>
        </w:tc>
        <w:tc>
          <w:tcPr>
            <w:tcW w:w="653" w:type="dxa"/>
            <w:vAlign w:val="center"/>
          </w:tcPr>
          <w:p w14:paraId="64C3D0BA">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20%</w:t>
            </w:r>
          </w:p>
        </w:tc>
        <w:tc>
          <w:tcPr>
            <w:tcW w:w="700" w:type="dxa"/>
            <w:tcBorders>
              <w:right w:val="single" w:color="auto" w:sz="12" w:space="0"/>
            </w:tcBorders>
            <w:vAlign w:val="center"/>
          </w:tcPr>
          <w:p w14:paraId="01B116A8">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100%</w:t>
            </w:r>
          </w:p>
        </w:tc>
      </w:tr>
      <w:tr w14:paraId="31775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top"/>
          </w:tcPr>
          <w:p w14:paraId="2FCF2B6C">
            <w:pPr>
              <w:pStyle w:val="14"/>
              <w:widowControl w:val="0"/>
              <w:rPr>
                <w:rFonts w:hint="eastAsia"/>
                <w:lang w:val="en-US" w:eastAsia="zh-CN"/>
              </w:rPr>
            </w:pPr>
            <w:r>
              <w:rPr>
                <w:rFonts w:hint="eastAsia"/>
                <w:lang w:val="en-US" w:eastAsia="zh-CN"/>
              </w:rPr>
              <w:t>第二单元：</w:t>
            </w:r>
          </w:p>
          <w:p w14:paraId="3E4D73F7">
            <w:pPr>
              <w:pStyle w:val="14"/>
              <w:widowControl w:val="0"/>
              <w:rPr>
                <w:rFonts w:hint="default" w:ascii="Times New Roman" w:hAnsi="Times New Roman" w:eastAsia="宋体"/>
                <w:bCs/>
                <w:sz w:val="21"/>
                <w:szCs w:val="21"/>
                <w:lang w:val="en-US" w:eastAsia="zh-CN"/>
              </w:rPr>
            </w:pPr>
            <w:r>
              <w:rPr>
                <w:rFonts w:hint="eastAsia"/>
                <w:lang w:val="en-US" w:eastAsia="zh-CN"/>
              </w:rPr>
              <w:t>巴洛克时期的歌剧</w:t>
            </w:r>
          </w:p>
        </w:tc>
        <w:tc>
          <w:tcPr>
            <w:tcW w:w="2690" w:type="dxa"/>
            <w:vAlign w:val="center"/>
          </w:tcPr>
          <w:p w14:paraId="4380B82F">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直观演示法</w:t>
            </w:r>
          </w:p>
          <w:p w14:paraId="33B6A027">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讲授法</w:t>
            </w:r>
          </w:p>
        </w:tc>
        <w:tc>
          <w:tcPr>
            <w:tcW w:w="1697" w:type="dxa"/>
            <w:vAlign w:val="center"/>
          </w:tcPr>
          <w:p w14:paraId="7081DA7D">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现场点评考察</w:t>
            </w:r>
          </w:p>
        </w:tc>
        <w:tc>
          <w:tcPr>
            <w:tcW w:w="708" w:type="dxa"/>
            <w:vAlign w:val="center"/>
          </w:tcPr>
          <w:p w14:paraId="2FC78FA8">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80%</w:t>
            </w:r>
          </w:p>
        </w:tc>
        <w:tc>
          <w:tcPr>
            <w:tcW w:w="653" w:type="dxa"/>
            <w:vAlign w:val="center"/>
          </w:tcPr>
          <w:p w14:paraId="03F6BE8E">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20%</w:t>
            </w:r>
          </w:p>
        </w:tc>
        <w:tc>
          <w:tcPr>
            <w:tcW w:w="700" w:type="dxa"/>
            <w:tcBorders>
              <w:right w:val="single" w:color="auto" w:sz="12" w:space="0"/>
            </w:tcBorders>
            <w:vAlign w:val="center"/>
          </w:tcPr>
          <w:p w14:paraId="00C29E7F">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100%</w:t>
            </w:r>
          </w:p>
        </w:tc>
      </w:tr>
      <w:tr w14:paraId="359C5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top"/>
          </w:tcPr>
          <w:p w14:paraId="1DFB7A06">
            <w:pPr>
              <w:pStyle w:val="14"/>
              <w:widowControl w:val="0"/>
              <w:rPr>
                <w:rFonts w:hint="eastAsia"/>
                <w:lang w:val="en-US" w:eastAsia="zh-CN"/>
              </w:rPr>
            </w:pPr>
            <w:r>
              <w:rPr>
                <w:rFonts w:hint="eastAsia"/>
                <w:lang w:val="en-US" w:eastAsia="zh-CN"/>
              </w:rPr>
              <w:t>第三单元：</w:t>
            </w:r>
          </w:p>
          <w:p w14:paraId="51B40202">
            <w:pPr>
              <w:pStyle w:val="14"/>
              <w:widowControl w:val="0"/>
              <w:rPr>
                <w:rFonts w:hint="eastAsia" w:ascii="Times New Roman" w:hAnsi="Times New Roman"/>
                <w:bCs/>
                <w:sz w:val="21"/>
                <w:szCs w:val="21"/>
                <w:lang w:val="en-US" w:eastAsia="zh-CN"/>
              </w:rPr>
            </w:pPr>
            <w:r>
              <w:rPr>
                <w:rFonts w:hint="eastAsia"/>
                <w:lang w:val="en-US" w:eastAsia="zh-CN"/>
              </w:rPr>
              <w:t>古典主义时期的歌剧</w:t>
            </w:r>
          </w:p>
        </w:tc>
        <w:tc>
          <w:tcPr>
            <w:tcW w:w="2690" w:type="dxa"/>
            <w:vAlign w:val="center"/>
          </w:tcPr>
          <w:p w14:paraId="1199C59F">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直观演示法</w:t>
            </w:r>
          </w:p>
          <w:p w14:paraId="4ADE05F3">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讲授法</w:t>
            </w:r>
          </w:p>
        </w:tc>
        <w:tc>
          <w:tcPr>
            <w:tcW w:w="1697" w:type="dxa"/>
            <w:vAlign w:val="center"/>
          </w:tcPr>
          <w:p w14:paraId="2DF02954">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现场点评考察</w:t>
            </w:r>
          </w:p>
        </w:tc>
        <w:tc>
          <w:tcPr>
            <w:tcW w:w="708" w:type="dxa"/>
            <w:vAlign w:val="center"/>
          </w:tcPr>
          <w:p w14:paraId="39744E7B">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80%</w:t>
            </w:r>
          </w:p>
        </w:tc>
        <w:tc>
          <w:tcPr>
            <w:tcW w:w="653" w:type="dxa"/>
            <w:vAlign w:val="center"/>
          </w:tcPr>
          <w:p w14:paraId="013D0860">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20%</w:t>
            </w:r>
          </w:p>
        </w:tc>
        <w:tc>
          <w:tcPr>
            <w:tcW w:w="700" w:type="dxa"/>
            <w:tcBorders>
              <w:right w:val="single" w:color="auto" w:sz="12" w:space="0"/>
            </w:tcBorders>
            <w:vAlign w:val="center"/>
          </w:tcPr>
          <w:p w14:paraId="0FA7BAB1">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100%</w:t>
            </w:r>
          </w:p>
        </w:tc>
      </w:tr>
      <w:tr w14:paraId="4C948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top"/>
          </w:tcPr>
          <w:p w14:paraId="13760330">
            <w:pPr>
              <w:pStyle w:val="14"/>
              <w:widowControl w:val="0"/>
              <w:rPr>
                <w:rFonts w:hint="eastAsia"/>
                <w:lang w:val="en-US" w:eastAsia="zh-CN"/>
              </w:rPr>
            </w:pPr>
            <w:r>
              <w:rPr>
                <w:rFonts w:hint="eastAsia"/>
                <w:lang w:val="en-US" w:eastAsia="zh-CN"/>
              </w:rPr>
              <w:t>第四单元</w:t>
            </w:r>
          </w:p>
          <w:p w14:paraId="4572694B">
            <w:pPr>
              <w:pStyle w:val="14"/>
              <w:widowControl w:val="0"/>
              <w:rPr>
                <w:rFonts w:hint="eastAsia"/>
                <w:lang w:val="en-US" w:eastAsia="zh-CN"/>
              </w:rPr>
            </w:pPr>
            <w:r>
              <w:rPr>
                <w:rFonts w:hint="eastAsia"/>
                <w:lang w:val="en-US" w:eastAsia="zh-CN"/>
              </w:rPr>
              <w:t>浪漫主义时期的歌剧</w:t>
            </w:r>
          </w:p>
        </w:tc>
        <w:tc>
          <w:tcPr>
            <w:tcW w:w="2690" w:type="dxa"/>
            <w:vAlign w:val="center"/>
          </w:tcPr>
          <w:p w14:paraId="3C80995A">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直观演示法</w:t>
            </w:r>
          </w:p>
          <w:p w14:paraId="7D9DD222">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讲授法</w:t>
            </w:r>
          </w:p>
        </w:tc>
        <w:tc>
          <w:tcPr>
            <w:tcW w:w="1697" w:type="dxa"/>
            <w:vAlign w:val="center"/>
          </w:tcPr>
          <w:p w14:paraId="0DB2CB42">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现场点评考察</w:t>
            </w:r>
          </w:p>
        </w:tc>
        <w:tc>
          <w:tcPr>
            <w:tcW w:w="708" w:type="dxa"/>
            <w:vAlign w:val="center"/>
          </w:tcPr>
          <w:p w14:paraId="1B13D3AD">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80%</w:t>
            </w:r>
          </w:p>
        </w:tc>
        <w:tc>
          <w:tcPr>
            <w:tcW w:w="653" w:type="dxa"/>
            <w:vAlign w:val="center"/>
          </w:tcPr>
          <w:p w14:paraId="3C95BFFB">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20%</w:t>
            </w:r>
          </w:p>
        </w:tc>
        <w:tc>
          <w:tcPr>
            <w:tcW w:w="700" w:type="dxa"/>
            <w:tcBorders>
              <w:right w:val="single" w:color="auto" w:sz="12" w:space="0"/>
            </w:tcBorders>
            <w:vAlign w:val="center"/>
          </w:tcPr>
          <w:p w14:paraId="00218210">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100%</w:t>
            </w:r>
          </w:p>
        </w:tc>
      </w:tr>
      <w:tr w14:paraId="0A6CC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top"/>
          </w:tcPr>
          <w:p w14:paraId="260FE549">
            <w:pPr>
              <w:pStyle w:val="14"/>
              <w:widowControl w:val="0"/>
              <w:rPr>
                <w:rFonts w:hint="eastAsia"/>
                <w:lang w:val="en-US" w:eastAsia="zh-CN"/>
              </w:rPr>
            </w:pPr>
            <w:r>
              <w:rPr>
                <w:rFonts w:hint="eastAsia"/>
                <w:lang w:val="en-US" w:eastAsia="zh-CN"/>
              </w:rPr>
              <w:t>第五单元：</w:t>
            </w:r>
          </w:p>
          <w:p w14:paraId="75128212">
            <w:pPr>
              <w:pStyle w:val="14"/>
              <w:widowControl w:val="0"/>
              <w:rPr>
                <w:rFonts w:hint="eastAsia" w:ascii="Times New Roman" w:hAnsi="Times New Roman" w:eastAsia="宋体"/>
                <w:bCs/>
                <w:sz w:val="21"/>
                <w:szCs w:val="21"/>
                <w:lang w:val="en-US" w:eastAsia="zh-CN"/>
              </w:rPr>
            </w:pPr>
            <w:r>
              <w:rPr>
                <w:rFonts w:hint="eastAsia"/>
                <w:lang w:val="en-US" w:eastAsia="zh-CN"/>
              </w:rPr>
              <w:t>中国本土的歌剧</w:t>
            </w:r>
          </w:p>
        </w:tc>
        <w:tc>
          <w:tcPr>
            <w:tcW w:w="2690" w:type="dxa"/>
            <w:vAlign w:val="center"/>
          </w:tcPr>
          <w:p w14:paraId="616CFF23">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直观演示法</w:t>
            </w:r>
          </w:p>
          <w:p w14:paraId="3E89EA30">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讲授法</w:t>
            </w:r>
          </w:p>
        </w:tc>
        <w:tc>
          <w:tcPr>
            <w:tcW w:w="1697" w:type="dxa"/>
            <w:vAlign w:val="center"/>
          </w:tcPr>
          <w:p w14:paraId="1812D6D1">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现场点评考察</w:t>
            </w:r>
          </w:p>
        </w:tc>
        <w:tc>
          <w:tcPr>
            <w:tcW w:w="708" w:type="dxa"/>
            <w:vAlign w:val="center"/>
          </w:tcPr>
          <w:p w14:paraId="048ECE61">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80%</w:t>
            </w:r>
          </w:p>
        </w:tc>
        <w:tc>
          <w:tcPr>
            <w:tcW w:w="653" w:type="dxa"/>
            <w:vAlign w:val="center"/>
          </w:tcPr>
          <w:p w14:paraId="744215C7">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20%</w:t>
            </w:r>
          </w:p>
        </w:tc>
        <w:tc>
          <w:tcPr>
            <w:tcW w:w="700" w:type="dxa"/>
            <w:tcBorders>
              <w:right w:val="single" w:color="auto" w:sz="12" w:space="0"/>
            </w:tcBorders>
            <w:vAlign w:val="center"/>
          </w:tcPr>
          <w:p w14:paraId="0601B430">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100%</w:t>
            </w:r>
          </w:p>
        </w:tc>
      </w:tr>
      <w:tr w14:paraId="364A7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15" w:type="dxa"/>
            <w:gridSpan w:val="3"/>
            <w:tcBorders>
              <w:left w:val="single" w:color="auto" w:sz="12" w:space="0"/>
              <w:bottom w:val="single" w:color="auto" w:sz="12" w:space="0"/>
            </w:tcBorders>
            <w:vAlign w:val="center"/>
          </w:tcPr>
          <w:p w14:paraId="4C8E421F">
            <w:pPr>
              <w:pStyle w:val="13"/>
              <w:widowControl w:val="0"/>
            </w:pPr>
            <w:r>
              <w:rPr>
                <w:rFonts w:hint="eastAsia"/>
              </w:rPr>
              <w:t>合计</w:t>
            </w:r>
          </w:p>
        </w:tc>
        <w:tc>
          <w:tcPr>
            <w:tcW w:w="708" w:type="dxa"/>
            <w:tcBorders>
              <w:bottom w:val="single" w:color="auto" w:sz="12" w:space="0"/>
            </w:tcBorders>
            <w:vAlign w:val="center"/>
          </w:tcPr>
          <w:p w14:paraId="78471F7D">
            <w:pPr>
              <w:widowControl w:val="0"/>
              <w:snapToGrid w:val="0"/>
              <w:jc w:val="center"/>
              <w:rPr>
                <w:rFonts w:ascii="Times New Roman" w:hAnsi="Times New Roman"/>
                <w:bCs/>
                <w:sz w:val="21"/>
                <w:szCs w:val="21"/>
              </w:rPr>
            </w:pPr>
          </w:p>
        </w:tc>
        <w:tc>
          <w:tcPr>
            <w:tcW w:w="653" w:type="dxa"/>
            <w:tcBorders>
              <w:bottom w:val="single" w:color="auto" w:sz="12" w:space="0"/>
            </w:tcBorders>
            <w:vAlign w:val="center"/>
          </w:tcPr>
          <w:p w14:paraId="3529411A">
            <w:pPr>
              <w:widowControl w:val="0"/>
              <w:snapToGrid w:val="0"/>
              <w:jc w:val="center"/>
              <w:rPr>
                <w:rFonts w:ascii="Times New Roman" w:hAnsi="Times New Roman"/>
                <w:bCs/>
                <w:sz w:val="21"/>
                <w:szCs w:val="21"/>
              </w:rPr>
            </w:pPr>
          </w:p>
        </w:tc>
        <w:tc>
          <w:tcPr>
            <w:tcW w:w="700" w:type="dxa"/>
            <w:tcBorders>
              <w:bottom w:val="single" w:color="auto" w:sz="12" w:space="0"/>
              <w:right w:val="single" w:color="auto" w:sz="12" w:space="0"/>
            </w:tcBorders>
            <w:vAlign w:val="center"/>
          </w:tcPr>
          <w:p w14:paraId="3EF6B604">
            <w:pPr>
              <w:widowControl w:val="0"/>
              <w:snapToGrid w:val="0"/>
              <w:jc w:val="center"/>
              <w:rPr>
                <w:rFonts w:ascii="Times New Roman" w:hAnsi="Times New Roman"/>
                <w:bCs/>
                <w:sz w:val="21"/>
                <w:szCs w:val="21"/>
              </w:rPr>
            </w:pPr>
          </w:p>
        </w:tc>
      </w:tr>
    </w:tbl>
    <w:p w14:paraId="7A038DA8">
      <w:pPr>
        <w:pStyle w:val="16"/>
        <w:spacing w:before="326" w:beforeLines="100" w:line="360" w:lineRule="auto"/>
        <w:ind w:firstLine="140" w:firstLineChars="50"/>
        <w:rPr>
          <w:rFonts w:ascii="黑体" w:hAnsi="宋体"/>
        </w:rPr>
      </w:pPr>
      <w:bookmarkStart w:id="2" w:name="OLE_LINK2"/>
      <w:bookmarkStart w:id="3" w:name="OLE_LINK1"/>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2913B2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7A1CC785">
            <w:pPr>
              <w:pStyle w:val="14"/>
              <w:widowControl w:val="0"/>
              <w:jc w:val="left"/>
            </w:pPr>
          </w:p>
          <w:p w14:paraId="0E90F19A">
            <w:pPr>
              <w:pStyle w:val="14"/>
              <w:widowControl w:val="0"/>
              <w:ind w:firstLine="420" w:firstLineChars="200"/>
              <w:jc w:val="left"/>
              <w:rPr>
                <w:rFonts w:hint="default" w:eastAsia="宋体"/>
                <w:lang w:val="en-US" w:eastAsia="zh-CN"/>
              </w:rPr>
            </w:pPr>
            <w:r>
              <w:rPr>
                <w:rFonts w:hint="eastAsia"/>
              </w:rPr>
              <w:t>通过红色主旋律剧目的亲身体会培养学生对党和国家和对人民的热爱，提高思想觉悟水平</w:t>
            </w:r>
            <w:r>
              <w:rPr>
                <w:rFonts w:hint="eastAsia"/>
                <w:lang w:val="en-US" w:eastAsia="zh-CN"/>
              </w:rPr>
              <w:t>同时通过音乐对塑造正确的价值观进行导向。</w:t>
            </w:r>
          </w:p>
          <w:p w14:paraId="52C64537">
            <w:pPr>
              <w:pStyle w:val="14"/>
              <w:widowControl w:val="0"/>
              <w:jc w:val="left"/>
              <w:rPr>
                <w:rFonts w:hint="eastAsia"/>
              </w:rPr>
            </w:pPr>
          </w:p>
        </w:tc>
      </w:tr>
    </w:tbl>
    <w:p w14:paraId="6FAFBF6E">
      <w:pPr>
        <w:pStyle w:val="16"/>
        <w:spacing w:before="326" w:beforeLines="100" w:line="360" w:lineRule="auto"/>
        <w:rPr>
          <w:rFonts w:ascii="黑体" w:hAnsi="宋体"/>
        </w:rPr>
      </w:pPr>
      <w:r>
        <w:rPr>
          <w:rFonts w:hint="eastAsia" w:ascii="黑体" w:hAnsi="宋体"/>
        </w:rPr>
        <w:t>五、课程考核</w:t>
      </w:r>
      <w:bookmarkStart w:id="4" w:name="OLE_LINK4"/>
      <w:bookmarkStart w:id="5" w:name="OLE_LINK3"/>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928"/>
      </w:tblGrid>
      <w:tr w14:paraId="29417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46E17566">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763483BC">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2F7A8EC8">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32DD10A1">
            <w:pPr>
              <w:pStyle w:val="16"/>
              <w:widowControl w:val="0"/>
              <w:spacing w:line="240" w:lineRule="auto"/>
              <w:jc w:val="center"/>
              <w:rPr>
                <w:rFonts w:ascii="黑体" w:hAnsi="宋体"/>
              </w:rPr>
            </w:pPr>
            <w:r>
              <w:rPr>
                <w:rFonts w:hint="eastAsia" w:ascii="黑体" w:hAnsi="黑体"/>
                <w:bCs/>
                <w:sz w:val="21"/>
                <w:szCs w:val="21"/>
              </w:rPr>
              <w:t>课程目标</w:t>
            </w:r>
          </w:p>
        </w:tc>
        <w:tc>
          <w:tcPr>
            <w:tcW w:w="928" w:type="dxa"/>
            <w:vMerge w:val="restart"/>
            <w:tcBorders>
              <w:top w:val="single" w:color="auto" w:sz="12" w:space="0"/>
              <w:right w:val="single" w:color="auto" w:sz="12" w:space="0"/>
            </w:tcBorders>
            <w:vAlign w:val="center"/>
          </w:tcPr>
          <w:p w14:paraId="2C3AE41D">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25620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2565DAFC">
            <w:pPr>
              <w:widowControl w:val="0"/>
              <w:snapToGrid w:val="0"/>
              <w:jc w:val="center"/>
              <w:rPr>
                <w:rFonts w:ascii="黑体" w:hAnsi="黑体" w:eastAsia="黑体"/>
                <w:bCs/>
                <w:sz w:val="21"/>
                <w:szCs w:val="21"/>
              </w:rPr>
            </w:pPr>
          </w:p>
        </w:tc>
        <w:tc>
          <w:tcPr>
            <w:tcW w:w="709" w:type="dxa"/>
            <w:vMerge w:val="continue"/>
          </w:tcPr>
          <w:p w14:paraId="625642E1">
            <w:pPr>
              <w:pStyle w:val="16"/>
              <w:widowControl w:val="0"/>
              <w:jc w:val="both"/>
              <w:rPr>
                <w:rFonts w:ascii="黑体" w:hAnsi="黑体"/>
                <w:bCs/>
                <w:sz w:val="21"/>
                <w:szCs w:val="21"/>
              </w:rPr>
            </w:pPr>
          </w:p>
        </w:tc>
        <w:tc>
          <w:tcPr>
            <w:tcW w:w="2353" w:type="dxa"/>
            <w:vMerge w:val="continue"/>
            <w:tcBorders>
              <w:right w:val="double" w:color="auto" w:sz="4" w:space="0"/>
            </w:tcBorders>
          </w:tcPr>
          <w:p w14:paraId="1A96F42E">
            <w:pPr>
              <w:pStyle w:val="16"/>
              <w:widowControl w:val="0"/>
              <w:jc w:val="both"/>
              <w:rPr>
                <w:rFonts w:ascii="黑体" w:hAnsi="黑体"/>
                <w:bCs/>
                <w:sz w:val="21"/>
                <w:szCs w:val="21"/>
              </w:rPr>
            </w:pPr>
          </w:p>
        </w:tc>
        <w:tc>
          <w:tcPr>
            <w:tcW w:w="612" w:type="dxa"/>
            <w:tcBorders>
              <w:left w:val="double" w:color="auto" w:sz="4" w:space="0"/>
            </w:tcBorders>
            <w:vAlign w:val="center"/>
          </w:tcPr>
          <w:p w14:paraId="08347752">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612" w:type="dxa"/>
            <w:vAlign w:val="center"/>
          </w:tcPr>
          <w:p w14:paraId="50F001A6">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612" w:type="dxa"/>
            <w:vAlign w:val="center"/>
          </w:tcPr>
          <w:p w14:paraId="35396D4C">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612" w:type="dxa"/>
            <w:vAlign w:val="center"/>
          </w:tcPr>
          <w:p w14:paraId="6D6A6D92">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4</w:t>
            </w:r>
          </w:p>
        </w:tc>
        <w:tc>
          <w:tcPr>
            <w:tcW w:w="612" w:type="dxa"/>
            <w:vAlign w:val="center"/>
          </w:tcPr>
          <w:p w14:paraId="75007B86">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5</w:t>
            </w:r>
          </w:p>
        </w:tc>
        <w:tc>
          <w:tcPr>
            <w:tcW w:w="612" w:type="dxa"/>
            <w:vAlign w:val="center"/>
          </w:tcPr>
          <w:p w14:paraId="5F4D196B">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6</w:t>
            </w:r>
          </w:p>
        </w:tc>
        <w:tc>
          <w:tcPr>
            <w:tcW w:w="928" w:type="dxa"/>
            <w:vMerge w:val="continue"/>
            <w:tcBorders>
              <w:right w:val="single" w:color="auto" w:sz="12" w:space="0"/>
            </w:tcBorders>
          </w:tcPr>
          <w:p w14:paraId="60DE9BF5">
            <w:pPr>
              <w:pStyle w:val="16"/>
              <w:widowControl w:val="0"/>
              <w:spacing w:line="240" w:lineRule="auto"/>
              <w:jc w:val="center"/>
              <w:rPr>
                <w:rFonts w:ascii="黑体" w:hAnsi="黑体"/>
                <w:bCs/>
                <w:sz w:val="21"/>
                <w:szCs w:val="21"/>
              </w:rPr>
            </w:pPr>
          </w:p>
        </w:tc>
      </w:tr>
      <w:tr w14:paraId="70377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4BBC2891">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402BE8F3">
            <w:pPr>
              <w:pStyle w:val="14"/>
              <w:widowControl w:val="0"/>
              <w:rPr>
                <w:rFonts w:hint="eastAsia" w:eastAsia="宋体"/>
                <w:lang w:val="en-US" w:eastAsia="zh-CN"/>
              </w:rPr>
            </w:pPr>
            <w:r>
              <w:rPr>
                <w:rFonts w:hint="eastAsia"/>
                <w:lang w:val="en-US" w:eastAsia="zh-CN"/>
              </w:rPr>
              <w:t>30%</w:t>
            </w:r>
          </w:p>
        </w:tc>
        <w:tc>
          <w:tcPr>
            <w:tcW w:w="2353" w:type="dxa"/>
            <w:tcBorders>
              <w:right w:val="double" w:color="auto" w:sz="4" w:space="0"/>
            </w:tcBorders>
            <w:vAlign w:val="center"/>
          </w:tcPr>
          <w:p w14:paraId="5659DF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eastAsia="宋体"/>
                <w:lang w:val="en-US" w:eastAsia="zh-CN"/>
              </w:rPr>
            </w:pPr>
            <w:r>
              <w:rPr>
                <w:rFonts w:hint="eastAsia" w:ascii="Helvetica" w:hAnsi="Helvetica" w:cs="Helvetica" w:eastAsiaTheme="minorEastAsia"/>
                <w:color w:val="000000"/>
                <w:sz w:val="19"/>
                <w:szCs w:val="19"/>
                <w:lang w:val="en-US" w:eastAsia="zh-CN"/>
              </w:rPr>
              <w:t>能回答老师提问的关于歌剧的问题，根据问题的回答正确程度打分</w:t>
            </w:r>
          </w:p>
        </w:tc>
        <w:tc>
          <w:tcPr>
            <w:tcW w:w="612" w:type="dxa"/>
            <w:tcBorders>
              <w:left w:val="double" w:color="auto" w:sz="4" w:space="0"/>
            </w:tcBorders>
            <w:vAlign w:val="center"/>
          </w:tcPr>
          <w:p w14:paraId="19033063">
            <w:pPr>
              <w:pStyle w:val="14"/>
              <w:widowControl w:val="0"/>
              <w:rPr>
                <w:rFonts w:hint="default" w:eastAsia="宋体"/>
                <w:lang w:val="en-US" w:eastAsia="zh-CN"/>
              </w:rPr>
            </w:pPr>
            <w:r>
              <w:rPr>
                <w:rFonts w:hint="eastAsia"/>
                <w:lang w:val="en-US" w:eastAsia="zh-CN"/>
              </w:rPr>
              <w:t>10</w:t>
            </w:r>
          </w:p>
        </w:tc>
        <w:tc>
          <w:tcPr>
            <w:tcW w:w="612" w:type="dxa"/>
            <w:vAlign w:val="center"/>
          </w:tcPr>
          <w:p w14:paraId="6589BA22">
            <w:pPr>
              <w:pStyle w:val="14"/>
              <w:widowControl w:val="0"/>
              <w:rPr>
                <w:rFonts w:hint="default" w:eastAsia="宋体"/>
                <w:lang w:val="en-US" w:eastAsia="zh-CN"/>
              </w:rPr>
            </w:pPr>
            <w:r>
              <w:rPr>
                <w:rFonts w:hint="eastAsia"/>
                <w:lang w:val="en-US" w:eastAsia="zh-CN"/>
              </w:rPr>
              <w:t>20</w:t>
            </w:r>
          </w:p>
        </w:tc>
        <w:tc>
          <w:tcPr>
            <w:tcW w:w="612" w:type="dxa"/>
            <w:vAlign w:val="center"/>
          </w:tcPr>
          <w:p w14:paraId="7DB8F448">
            <w:pPr>
              <w:pStyle w:val="14"/>
              <w:widowControl w:val="0"/>
              <w:rPr>
                <w:rFonts w:hint="eastAsia" w:eastAsia="宋体"/>
                <w:lang w:val="en-US" w:eastAsia="zh-CN"/>
              </w:rPr>
            </w:pPr>
            <w:r>
              <w:rPr>
                <w:rFonts w:hint="eastAsia"/>
                <w:lang w:val="en-US" w:eastAsia="zh-CN"/>
              </w:rPr>
              <w:t>20</w:t>
            </w:r>
          </w:p>
        </w:tc>
        <w:tc>
          <w:tcPr>
            <w:tcW w:w="612" w:type="dxa"/>
            <w:vAlign w:val="center"/>
          </w:tcPr>
          <w:p w14:paraId="3E86952A">
            <w:pPr>
              <w:pStyle w:val="14"/>
              <w:widowControl w:val="0"/>
              <w:rPr>
                <w:rFonts w:hint="default" w:eastAsia="宋体"/>
                <w:lang w:val="en-US" w:eastAsia="zh-CN"/>
              </w:rPr>
            </w:pPr>
            <w:r>
              <w:rPr>
                <w:rFonts w:hint="eastAsia"/>
                <w:lang w:val="en-US" w:eastAsia="zh-CN"/>
              </w:rPr>
              <w:t>20</w:t>
            </w:r>
          </w:p>
        </w:tc>
        <w:tc>
          <w:tcPr>
            <w:tcW w:w="612" w:type="dxa"/>
            <w:vAlign w:val="center"/>
          </w:tcPr>
          <w:p w14:paraId="69B700ED">
            <w:pPr>
              <w:pStyle w:val="14"/>
              <w:widowControl w:val="0"/>
              <w:rPr>
                <w:rFonts w:hint="default" w:eastAsia="宋体"/>
                <w:lang w:val="en-US" w:eastAsia="zh-CN"/>
              </w:rPr>
            </w:pPr>
            <w:r>
              <w:rPr>
                <w:rFonts w:hint="eastAsia"/>
                <w:lang w:val="en-US" w:eastAsia="zh-CN"/>
              </w:rPr>
              <w:t>2</w:t>
            </w:r>
            <w:r>
              <w:t>0</w:t>
            </w:r>
          </w:p>
        </w:tc>
        <w:tc>
          <w:tcPr>
            <w:tcW w:w="612" w:type="dxa"/>
            <w:vAlign w:val="center"/>
          </w:tcPr>
          <w:p w14:paraId="2057A45D">
            <w:pPr>
              <w:pStyle w:val="14"/>
              <w:widowControl w:val="0"/>
              <w:rPr>
                <w:rFonts w:hint="default" w:eastAsia="宋体"/>
                <w:lang w:val="en-US" w:eastAsia="zh-CN"/>
              </w:rPr>
            </w:pPr>
            <w:r>
              <w:rPr>
                <w:rFonts w:hint="eastAsia"/>
                <w:lang w:val="en-US" w:eastAsia="zh-CN"/>
              </w:rPr>
              <w:t>10</w:t>
            </w:r>
          </w:p>
        </w:tc>
        <w:tc>
          <w:tcPr>
            <w:tcW w:w="928" w:type="dxa"/>
            <w:tcBorders>
              <w:right w:val="single" w:color="auto" w:sz="12" w:space="0"/>
            </w:tcBorders>
            <w:vAlign w:val="center"/>
          </w:tcPr>
          <w:p w14:paraId="6F3B2732">
            <w:pPr>
              <w:pStyle w:val="14"/>
              <w:widowControl w:val="0"/>
            </w:pPr>
            <w:r>
              <w:rPr>
                <w:rFonts w:hint="eastAsia"/>
              </w:rPr>
              <w:t>1</w:t>
            </w:r>
            <w:r>
              <w:t>00</w:t>
            </w:r>
          </w:p>
        </w:tc>
      </w:tr>
      <w:tr w14:paraId="3C503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48DF1DCA">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3C5E3435">
            <w:pPr>
              <w:pStyle w:val="14"/>
              <w:widowControl w:val="0"/>
              <w:rPr>
                <w:rFonts w:hint="default" w:eastAsia="宋体"/>
                <w:lang w:val="en-US" w:eastAsia="zh-CN"/>
              </w:rPr>
            </w:pPr>
            <w:r>
              <w:rPr>
                <w:rFonts w:hint="eastAsia"/>
                <w:lang w:val="en-US" w:eastAsia="zh-CN"/>
              </w:rPr>
              <w:t>30%</w:t>
            </w:r>
          </w:p>
        </w:tc>
        <w:tc>
          <w:tcPr>
            <w:tcW w:w="2353" w:type="dxa"/>
            <w:tcBorders>
              <w:right w:val="double" w:color="auto" w:sz="4" w:space="0"/>
            </w:tcBorders>
            <w:vAlign w:val="center"/>
          </w:tcPr>
          <w:p w14:paraId="11233C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eastAsia="宋体"/>
                <w:lang w:val="en-US" w:eastAsia="zh-CN"/>
              </w:rPr>
            </w:pPr>
            <w:r>
              <w:rPr>
                <w:rFonts w:hint="eastAsia" w:ascii="Helvetica" w:hAnsi="Helvetica" w:cs="Helvetica" w:eastAsiaTheme="minorEastAsia"/>
                <w:color w:val="000000"/>
                <w:sz w:val="19"/>
                <w:szCs w:val="19"/>
                <w:lang w:val="en-US" w:eastAsia="zh-CN"/>
              </w:rPr>
              <w:t>写一篇关于歌剧赏析的心得，可以用一部或者一个类型的音乐剧概括所学到的知识</w:t>
            </w:r>
          </w:p>
        </w:tc>
        <w:tc>
          <w:tcPr>
            <w:tcW w:w="612" w:type="dxa"/>
            <w:tcBorders>
              <w:left w:val="double" w:color="auto" w:sz="4" w:space="0"/>
            </w:tcBorders>
            <w:vAlign w:val="center"/>
          </w:tcPr>
          <w:p w14:paraId="5177B5AC">
            <w:pPr>
              <w:pStyle w:val="14"/>
              <w:widowControl w:val="0"/>
              <w:rPr>
                <w:rFonts w:hint="default" w:eastAsia="宋体"/>
                <w:lang w:val="en-US" w:eastAsia="zh-CN"/>
              </w:rPr>
            </w:pPr>
            <w:r>
              <w:rPr>
                <w:rFonts w:hint="eastAsia"/>
                <w:lang w:val="en-US" w:eastAsia="zh-CN"/>
              </w:rPr>
              <w:t>10</w:t>
            </w:r>
          </w:p>
        </w:tc>
        <w:tc>
          <w:tcPr>
            <w:tcW w:w="612" w:type="dxa"/>
            <w:vAlign w:val="center"/>
          </w:tcPr>
          <w:p w14:paraId="617511A3">
            <w:pPr>
              <w:pStyle w:val="14"/>
              <w:widowControl w:val="0"/>
              <w:rPr>
                <w:rFonts w:hint="eastAsia" w:eastAsia="宋体"/>
                <w:lang w:val="en-US" w:eastAsia="zh-CN"/>
              </w:rPr>
            </w:pPr>
            <w:r>
              <w:rPr>
                <w:rFonts w:hint="eastAsia"/>
                <w:lang w:val="en-US" w:eastAsia="zh-CN"/>
              </w:rPr>
              <w:t>20</w:t>
            </w:r>
          </w:p>
        </w:tc>
        <w:tc>
          <w:tcPr>
            <w:tcW w:w="612" w:type="dxa"/>
            <w:vAlign w:val="center"/>
          </w:tcPr>
          <w:p w14:paraId="3813D040">
            <w:pPr>
              <w:pStyle w:val="14"/>
              <w:widowControl w:val="0"/>
              <w:rPr>
                <w:rFonts w:hint="default" w:eastAsia="宋体"/>
                <w:lang w:val="en-US" w:eastAsia="zh-CN"/>
              </w:rPr>
            </w:pPr>
            <w:r>
              <w:rPr>
                <w:rFonts w:hint="eastAsia"/>
                <w:lang w:val="en-US" w:eastAsia="zh-CN"/>
              </w:rPr>
              <w:t>20</w:t>
            </w:r>
          </w:p>
        </w:tc>
        <w:tc>
          <w:tcPr>
            <w:tcW w:w="612" w:type="dxa"/>
            <w:vAlign w:val="center"/>
          </w:tcPr>
          <w:p w14:paraId="41BF31DB">
            <w:pPr>
              <w:pStyle w:val="14"/>
              <w:widowControl w:val="0"/>
              <w:rPr>
                <w:rFonts w:hint="eastAsia" w:eastAsia="宋体"/>
                <w:lang w:val="en-US" w:eastAsia="zh-CN"/>
              </w:rPr>
            </w:pPr>
            <w:r>
              <w:rPr>
                <w:rFonts w:hint="eastAsia"/>
                <w:lang w:val="en-US" w:eastAsia="zh-CN"/>
              </w:rPr>
              <w:t>20</w:t>
            </w:r>
          </w:p>
        </w:tc>
        <w:tc>
          <w:tcPr>
            <w:tcW w:w="612" w:type="dxa"/>
            <w:vAlign w:val="center"/>
          </w:tcPr>
          <w:p w14:paraId="6583FED7">
            <w:pPr>
              <w:pStyle w:val="14"/>
              <w:widowControl w:val="0"/>
              <w:rPr>
                <w:rFonts w:hint="default" w:eastAsia="宋体"/>
                <w:lang w:val="en-US" w:eastAsia="zh-CN"/>
              </w:rPr>
            </w:pPr>
            <w:r>
              <w:rPr>
                <w:rFonts w:hint="eastAsia"/>
                <w:lang w:val="en-US" w:eastAsia="zh-CN"/>
              </w:rPr>
              <w:t>2</w:t>
            </w:r>
            <w:r>
              <w:t>0</w:t>
            </w:r>
          </w:p>
        </w:tc>
        <w:tc>
          <w:tcPr>
            <w:tcW w:w="612" w:type="dxa"/>
            <w:vAlign w:val="center"/>
          </w:tcPr>
          <w:p w14:paraId="7F22A143">
            <w:pPr>
              <w:pStyle w:val="14"/>
              <w:widowControl w:val="0"/>
              <w:rPr>
                <w:rFonts w:hint="default" w:eastAsia="宋体"/>
                <w:lang w:val="en-US" w:eastAsia="zh-CN"/>
              </w:rPr>
            </w:pPr>
            <w:r>
              <w:rPr>
                <w:rFonts w:hint="eastAsia"/>
                <w:lang w:val="en-US" w:eastAsia="zh-CN"/>
              </w:rPr>
              <w:t>10</w:t>
            </w:r>
          </w:p>
        </w:tc>
        <w:tc>
          <w:tcPr>
            <w:tcW w:w="928" w:type="dxa"/>
            <w:tcBorders>
              <w:right w:val="single" w:color="auto" w:sz="12" w:space="0"/>
            </w:tcBorders>
            <w:vAlign w:val="center"/>
          </w:tcPr>
          <w:p w14:paraId="2EF874D7">
            <w:pPr>
              <w:pStyle w:val="14"/>
              <w:widowControl w:val="0"/>
            </w:pPr>
            <w:r>
              <w:rPr>
                <w:rFonts w:hint="eastAsia"/>
              </w:rPr>
              <w:t>1</w:t>
            </w:r>
            <w:r>
              <w:t>00</w:t>
            </w:r>
          </w:p>
        </w:tc>
      </w:tr>
      <w:tr w14:paraId="7E6B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79BE09CF">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X3</w:t>
            </w:r>
          </w:p>
        </w:tc>
        <w:tc>
          <w:tcPr>
            <w:tcW w:w="709" w:type="dxa"/>
            <w:vAlign w:val="center"/>
          </w:tcPr>
          <w:p w14:paraId="51A94A85">
            <w:pPr>
              <w:pStyle w:val="14"/>
              <w:widowControl w:val="0"/>
              <w:rPr>
                <w:rFonts w:hint="default"/>
                <w:lang w:val="en-US" w:eastAsia="zh-CN"/>
              </w:rPr>
            </w:pPr>
            <w:r>
              <w:rPr>
                <w:rFonts w:hint="eastAsia"/>
                <w:lang w:val="en-US" w:eastAsia="zh-CN"/>
              </w:rPr>
              <w:t>40%</w:t>
            </w:r>
          </w:p>
        </w:tc>
        <w:tc>
          <w:tcPr>
            <w:tcW w:w="2353" w:type="dxa"/>
            <w:tcBorders>
              <w:right w:val="double" w:color="auto" w:sz="4" w:space="0"/>
            </w:tcBorders>
            <w:vAlign w:val="center"/>
          </w:tcPr>
          <w:p w14:paraId="025F91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lang w:val="en-US" w:eastAsia="zh-CN"/>
              </w:rPr>
            </w:pPr>
            <w:r>
              <w:rPr>
                <w:rFonts w:hint="eastAsia" w:ascii="Helvetica" w:hAnsi="Helvetica" w:cs="Helvetica" w:eastAsiaTheme="minorEastAsia"/>
                <w:color w:val="000000"/>
                <w:sz w:val="19"/>
                <w:szCs w:val="19"/>
                <w:lang w:val="en-US" w:eastAsia="zh-CN"/>
              </w:rPr>
              <w:t>写一篇关于本课程的心得，概括本学期所学到的知识</w:t>
            </w:r>
          </w:p>
        </w:tc>
        <w:tc>
          <w:tcPr>
            <w:tcW w:w="612" w:type="dxa"/>
            <w:tcBorders>
              <w:left w:val="double" w:color="auto" w:sz="4" w:space="0"/>
            </w:tcBorders>
            <w:vAlign w:val="center"/>
          </w:tcPr>
          <w:p w14:paraId="4BB50F71">
            <w:pPr>
              <w:pStyle w:val="14"/>
              <w:widowControl w:val="0"/>
              <w:rPr>
                <w:rFonts w:hint="default"/>
                <w:lang w:val="en-US" w:eastAsia="zh-CN"/>
              </w:rPr>
            </w:pPr>
            <w:r>
              <w:rPr>
                <w:rFonts w:hint="eastAsia"/>
                <w:lang w:val="en-US" w:eastAsia="zh-CN"/>
              </w:rPr>
              <w:t>10</w:t>
            </w:r>
          </w:p>
        </w:tc>
        <w:tc>
          <w:tcPr>
            <w:tcW w:w="612" w:type="dxa"/>
            <w:vAlign w:val="center"/>
          </w:tcPr>
          <w:p w14:paraId="55D366A3">
            <w:pPr>
              <w:pStyle w:val="14"/>
              <w:widowControl w:val="0"/>
              <w:rPr>
                <w:rFonts w:hint="eastAsia"/>
                <w:lang w:val="en-US" w:eastAsia="zh-CN"/>
              </w:rPr>
            </w:pPr>
            <w:r>
              <w:rPr>
                <w:rFonts w:hint="eastAsia"/>
                <w:lang w:val="en-US" w:eastAsia="zh-CN"/>
              </w:rPr>
              <w:t>20</w:t>
            </w:r>
          </w:p>
        </w:tc>
        <w:tc>
          <w:tcPr>
            <w:tcW w:w="612" w:type="dxa"/>
            <w:vAlign w:val="center"/>
          </w:tcPr>
          <w:p w14:paraId="5FA0CABA">
            <w:pPr>
              <w:pStyle w:val="14"/>
              <w:widowControl w:val="0"/>
              <w:rPr>
                <w:rFonts w:hint="eastAsia"/>
                <w:lang w:val="en-US" w:eastAsia="zh-CN"/>
              </w:rPr>
            </w:pPr>
            <w:r>
              <w:rPr>
                <w:rFonts w:hint="eastAsia"/>
                <w:lang w:val="en-US" w:eastAsia="zh-CN"/>
              </w:rPr>
              <w:t>20</w:t>
            </w:r>
          </w:p>
        </w:tc>
        <w:tc>
          <w:tcPr>
            <w:tcW w:w="612" w:type="dxa"/>
            <w:vAlign w:val="center"/>
          </w:tcPr>
          <w:p w14:paraId="2B8E3578">
            <w:pPr>
              <w:pStyle w:val="14"/>
              <w:widowControl w:val="0"/>
              <w:rPr>
                <w:rFonts w:hint="eastAsia"/>
                <w:lang w:val="en-US" w:eastAsia="zh-CN"/>
              </w:rPr>
            </w:pPr>
            <w:r>
              <w:rPr>
                <w:rFonts w:hint="eastAsia"/>
                <w:lang w:val="en-US" w:eastAsia="zh-CN"/>
              </w:rPr>
              <w:t>20</w:t>
            </w:r>
          </w:p>
        </w:tc>
        <w:tc>
          <w:tcPr>
            <w:tcW w:w="612" w:type="dxa"/>
            <w:vAlign w:val="center"/>
          </w:tcPr>
          <w:p w14:paraId="2F041AE5">
            <w:pPr>
              <w:pStyle w:val="14"/>
              <w:widowControl w:val="0"/>
              <w:rPr>
                <w:rFonts w:hint="eastAsia"/>
                <w:lang w:val="en-US" w:eastAsia="zh-CN"/>
              </w:rPr>
            </w:pPr>
            <w:r>
              <w:rPr>
                <w:rFonts w:hint="eastAsia"/>
                <w:lang w:val="en-US" w:eastAsia="zh-CN"/>
              </w:rPr>
              <w:t>2</w:t>
            </w:r>
            <w:r>
              <w:t>0</w:t>
            </w:r>
          </w:p>
        </w:tc>
        <w:tc>
          <w:tcPr>
            <w:tcW w:w="612" w:type="dxa"/>
            <w:vAlign w:val="center"/>
          </w:tcPr>
          <w:p w14:paraId="6E5F320E">
            <w:pPr>
              <w:pStyle w:val="14"/>
              <w:widowControl w:val="0"/>
              <w:rPr>
                <w:rFonts w:hint="eastAsia"/>
                <w:lang w:val="en-US" w:eastAsia="zh-CN"/>
              </w:rPr>
            </w:pPr>
            <w:r>
              <w:rPr>
                <w:rFonts w:hint="eastAsia"/>
                <w:lang w:val="en-US" w:eastAsia="zh-CN"/>
              </w:rPr>
              <w:t>10</w:t>
            </w:r>
          </w:p>
        </w:tc>
        <w:tc>
          <w:tcPr>
            <w:tcW w:w="928" w:type="dxa"/>
            <w:tcBorders>
              <w:right w:val="single" w:color="auto" w:sz="12" w:space="0"/>
            </w:tcBorders>
            <w:vAlign w:val="center"/>
          </w:tcPr>
          <w:p w14:paraId="3D2A6361">
            <w:pPr>
              <w:pStyle w:val="14"/>
              <w:widowControl w:val="0"/>
              <w:rPr>
                <w:rFonts w:hint="default" w:eastAsia="宋体"/>
                <w:lang w:val="en-US" w:eastAsia="zh-CN"/>
              </w:rPr>
            </w:pPr>
            <w:r>
              <w:rPr>
                <w:rFonts w:hint="eastAsia"/>
                <w:lang w:val="en-US" w:eastAsia="zh-CN"/>
              </w:rPr>
              <w:t>100</w:t>
            </w:r>
          </w:p>
        </w:tc>
      </w:tr>
    </w:tbl>
    <w:p w14:paraId="16CDCC4D">
      <w:pPr>
        <w:pStyle w:val="17"/>
        <w:spacing w:before="326" w:beforeLines="100" w:after="163"/>
        <w:jc w:val="center"/>
      </w:pPr>
      <w:r>
        <w:rPr>
          <w:rFonts w:hint="eastAsia"/>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271073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vMerge w:val="restart"/>
            <w:vAlign w:val="center"/>
          </w:tcPr>
          <w:p w14:paraId="14ADE987">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67" w:type="dxa"/>
            <w:vMerge w:val="restart"/>
          </w:tcPr>
          <w:p w14:paraId="2705D6ED">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4AD0FF4A">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3B6181E5">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2120E41C">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45" w:type="dxa"/>
            <w:vMerge w:val="restart"/>
            <w:vAlign w:val="center"/>
          </w:tcPr>
          <w:p w14:paraId="3D8508D4">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780" w:type="dxa"/>
            <w:gridSpan w:val="4"/>
            <w:vAlign w:val="center"/>
          </w:tcPr>
          <w:p w14:paraId="134F7742">
            <w:pPr>
              <w:pStyle w:val="16"/>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676BF5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vMerge w:val="continue"/>
          </w:tcPr>
          <w:p w14:paraId="42969FF5">
            <w:pPr>
              <w:widowControl w:val="0"/>
              <w:snapToGrid w:val="0"/>
              <w:jc w:val="center"/>
              <w:rPr>
                <w:rFonts w:ascii="黑体" w:hAnsi="黑体" w:eastAsia="黑体"/>
                <w:bCs/>
                <w:sz w:val="21"/>
                <w:szCs w:val="21"/>
              </w:rPr>
            </w:pPr>
          </w:p>
        </w:tc>
        <w:tc>
          <w:tcPr>
            <w:tcW w:w="667" w:type="dxa"/>
            <w:vMerge w:val="continue"/>
          </w:tcPr>
          <w:p w14:paraId="3EA044F1">
            <w:pPr>
              <w:pStyle w:val="16"/>
              <w:widowControl w:val="0"/>
              <w:jc w:val="both"/>
              <w:rPr>
                <w:rFonts w:ascii="黑体" w:hAnsi="黑体"/>
                <w:bCs/>
                <w:sz w:val="21"/>
                <w:szCs w:val="21"/>
              </w:rPr>
            </w:pPr>
          </w:p>
        </w:tc>
        <w:tc>
          <w:tcPr>
            <w:tcW w:w="1445" w:type="dxa"/>
            <w:vMerge w:val="continue"/>
          </w:tcPr>
          <w:p w14:paraId="1857256A">
            <w:pPr>
              <w:pStyle w:val="16"/>
              <w:widowControl w:val="0"/>
              <w:jc w:val="both"/>
              <w:rPr>
                <w:rFonts w:ascii="黑体" w:hAnsi="黑体"/>
                <w:bCs/>
                <w:sz w:val="21"/>
                <w:szCs w:val="21"/>
              </w:rPr>
            </w:pPr>
          </w:p>
        </w:tc>
        <w:tc>
          <w:tcPr>
            <w:tcW w:w="1445" w:type="dxa"/>
            <w:vAlign w:val="center"/>
          </w:tcPr>
          <w:p w14:paraId="5FD96E41">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54689112">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45" w:type="dxa"/>
            <w:vAlign w:val="center"/>
          </w:tcPr>
          <w:p w14:paraId="4F877375">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0723F3B5">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45" w:type="dxa"/>
            <w:vAlign w:val="center"/>
          </w:tcPr>
          <w:p w14:paraId="65338528">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25C4939C">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45" w:type="dxa"/>
            <w:vAlign w:val="center"/>
          </w:tcPr>
          <w:p w14:paraId="2028D6D9">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33693D16">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222995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384ACEA0">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67" w:type="dxa"/>
            <w:vAlign w:val="center"/>
          </w:tcPr>
          <w:p w14:paraId="46FE2332">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配合讲解一部音乐剧</w:t>
            </w:r>
          </w:p>
        </w:tc>
        <w:tc>
          <w:tcPr>
            <w:tcW w:w="1445" w:type="dxa"/>
            <w:vAlign w:val="center"/>
          </w:tcPr>
          <w:p w14:paraId="01791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能回答老师提问的问题</w:t>
            </w:r>
          </w:p>
        </w:tc>
        <w:tc>
          <w:tcPr>
            <w:tcW w:w="1445" w:type="dxa"/>
            <w:vAlign w:val="center"/>
          </w:tcPr>
          <w:p w14:paraId="6198C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准确的完成讲解</w:t>
            </w:r>
          </w:p>
        </w:tc>
        <w:tc>
          <w:tcPr>
            <w:tcW w:w="1445" w:type="dxa"/>
            <w:vAlign w:val="center"/>
          </w:tcPr>
          <w:p w14:paraId="4B51EF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意思基本明确</w:t>
            </w:r>
          </w:p>
        </w:tc>
        <w:tc>
          <w:tcPr>
            <w:tcW w:w="1445" w:type="dxa"/>
            <w:vAlign w:val="center"/>
          </w:tcPr>
          <w:p w14:paraId="4F8C31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能答出一部分方面</w:t>
            </w:r>
          </w:p>
        </w:tc>
        <w:tc>
          <w:tcPr>
            <w:tcW w:w="1445" w:type="dxa"/>
            <w:vAlign w:val="center"/>
          </w:tcPr>
          <w:p w14:paraId="53E6DE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无法回答或文不对题</w:t>
            </w:r>
          </w:p>
        </w:tc>
      </w:tr>
      <w:tr w14:paraId="2A6A27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035595C5">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67" w:type="dxa"/>
            <w:vAlign w:val="center"/>
          </w:tcPr>
          <w:p w14:paraId="69AF18B3">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心得体会</w:t>
            </w:r>
          </w:p>
        </w:tc>
        <w:tc>
          <w:tcPr>
            <w:tcW w:w="1445" w:type="dxa"/>
            <w:vAlign w:val="center"/>
          </w:tcPr>
          <w:p w14:paraId="046E39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写一篇关于歌剧赏析的心得，可以用一部或者一个类型的歌剧概括所学到的知识</w:t>
            </w:r>
          </w:p>
        </w:tc>
        <w:tc>
          <w:tcPr>
            <w:tcW w:w="1445" w:type="dxa"/>
            <w:vAlign w:val="center"/>
          </w:tcPr>
          <w:p w14:paraId="191E54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优秀质量独立完成，并有独到见解</w:t>
            </w:r>
          </w:p>
        </w:tc>
        <w:tc>
          <w:tcPr>
            <w:tcW w:w="1445" w:type="dxa"/>
            <w:vAlign w:val="center"/>
          </w:tcPr>
          <w:p w14:paraId="2F68D0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优秀质量独立完成</w:t>
            </w:r>
          </w:p>
        </w:tc>
        <w:tc>
          <w:tcPr>
            <w:tcW w:w="1445" w:type="dxa"/>
            <w:vAlign w:val="center"/>
          </w:tcPr>
          <w:p w14:paraId="547715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基本独立完成，含金量不高</w:t>
            </w:r>
          </w:p>
        </w:tc>
        <w:tc>
          <w:tcPr>
            <w:tcW w:w="1445" w:type="dxa"/>
            <w:vAlign w:val="center"/>
          </w:tcPr>
          <w:p w14:paraId="0B0697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没有完成或抄袭</w:t>
            </w:r>
          </w:p>
        </w:tc>
      </w:tr>
      <w:tr w14:paraId="378887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0AE39A40">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X3</w:t>
            </w:r>
          </w:p>
        </w:tc>
        <w:tc>
          <w:tcPr>
            <w:tcW w:w="667" w:type="dxa"/>
            <w:vAlign w:val="center"/>
          </w:tcPr>
          <w:p w14:paraId="26A60676">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课程认知</w:t>
            </w:r>
          </w:p>
        </w:tc>
        <w:tc>
          <w:tcPr>
            <w:tcW w:w="1445" w:type="dxa"/>
            <w:vAlign w:val="center"/>
          </w:tcPr>
          <w:p w14:paraId="6ACF38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写一篇关于本课程的心得，概括本学期所学到的知识</w:t>
            </w:r>
          </w:p>
        </w:tc>
        <w:tc>
          <w:tcPr>
            <w:tcW w:w="1445" w:type="dxa"/>
            <w:vAlign w:val="center"/>
          </w:tcPr>
          <w:p w14:paraId="186E3E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优秀质量独立完成，并有独到见解</w:t>
            </w:r>
          </w:p>
        </w:tc>
        <w:tc>
          <w:tcPr>
            <w:tcW w:w="1445" w:type="dxa"/>
            <w:vAlign w:val="center"/>
          </w:tcPr>
          <w:p w14:paraId="66BA26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优秀质量独立完成</w:t>
            </w:r>
          </w:p>
        </w:tc>
        <w:tc>
          <w:tcPr>
            <w:tcW w:w="1445" w:type="dxa"/>
            <w:vAlign w:val="center"/>
          </w:tcPr>
          <w:p w14:paraId="7207A4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基本独立完成，含金量不高</w:t>
            </w:r>
          </w:p>
        </w:tc>
        <w:tc>
          <w:tcPr>
            <w:tcW w:w="1445" w:type="dxa"/>
            <w:vAlign w:val="center"/>
          </w:tcPr>
          <w:p w14:paraId="4C267D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没有完成或过度抄袭</w:t>
            </w:r>
          </w:p>
        </w:tc>
      </w:tr>
    </w:tbl>
    <w:p w14:paraId="54331090">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7F05F38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13004EDB">
            <w:pPr>
              <w:pStyle w:val="14"/>
              <w:widowControl w:val="0"/>
              <w:jc w:val="left"/>
              <w:rPr>
                <w:rFonts w:ascii="仿宋" w:hAnsi="仿宋" w:eastAsia="仿宋" w:cs="仿宋"/>
              </w:rPr>
            </w:pPr>
          </w:p>
          <w:p w14:paraId="22B36419">
            <w:pPr>
              <w:pStyle w:val="14"/>
              <w:widowControl w:val="0"/>
              <w:jc w:val="left"/>
              <w:rPr>
                <w:rFonts w:ascii="宋体" w:hAnsi="宋体"/>
                <w:bCs/>
              </w:rPr>
            </w:pPr>
          </w:p>
          <w:p w14:paraId="1E819F0E">
            <w:pPr>
              <w:pStyle w:val="14"/>
              <w:widowControl w:val="0"/>
              <w:jc w:val="left"/>
              <w:rPr>
                <w:rFonts w:ascii="黑体"/>
              </w:rPr>
            </w:pPr>
          </w:p>
        </w:tc>
      </w:tr>
    </w:tbl>
    <w:p w14:paraId="368CAC9C">
      <w:pPr>
        <w:pStyle w:val="16"/>
        <w:rPr>
          <w:rFonts w:hint="eastAsia"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F55F0D5-5F88-4A5E-BEA8-83FE86532199}"/>
  </w:font>
  <w:font w:name="黑体">
    <w:panose1 w:val="02010609060101010101"/>
    <w:charset w:val="86"/>
    <w:family w:val="auto"/>
    <w:pitch w:val="default"/>
    <w:sig w:usb0="800002BF" w:usb1="38CF7CFA" w:usb2="00000016" w:usb3="00000000" w:csb0="00040001" w:csb1="00000000"/>
    <w:embedRegular r:id="rId2" w:fontKey="{A7A8FDA9-B358-43E9-B01F-FF26C89E18F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A64FEB54-AE4D-401B-A26F-85D53A8543A1}"/>
  </w:font>
  <w:font w:name="Helvetica">
    <w:altName w:val="Arial"/>
    <w:panose1 w:val="00000000000000000000"/>
    <w:charset w:val="00"/>
    <w:family w:val="auto"/>
    <w:pitch w:val="default"/>
    <w:sig w:usb0="00000000" w:usb1="00000000" w:usb2="00000000" w:usb3="00000000" w:csb0="00000093" w:csb1="00000000"/>
    <w:embedRegular r:id="rId4" w:fontKey="{BAD7406D-461F-4215-96F7-42DEB144A59A}"/>
  </w:font>
  <w:font w:name="方正小标宋简体">
    <w:panose1 w:val="02000000000000000000"/>
    <w:charset w:val="86"/>
    <w:family w:val="script"/>
    <w:pitch w:val="default"/>
    <w:sig w:usb0="00000001" w:usb1="08000000" w:usb2="00000000" w:usb3="00000000" w:csb0="00040000" w:csb1="00000000"/>
    <w:embedRegular r:id="rId5" w:fontKey="{D03BC5B6-B734-4527-8F1D-1B7869A33007}"/>
  </w:font>
  <w:font w:name="WPSEMBED6">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7D505">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27AB995">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427AB995">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3FB504"/>
    <w:multiLevelType w:val="singleLevel"/>
    <w:tmpl w:val="AA3FB50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Y3MDNjY2JhY2JkOGI5YTY3NDk5NWYzNzA3OGY1NjQ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8128A6"/>
    <w:rsid w:val="0AE7507A"/>
    <w:rsid w:val="0BF32A1B"/>
    <w:rsid w:val="10BD2C22"/>
    <w:rsid w:val="17E04AF2"/>
    <w:rsid w:val="22987C80"/>
    <w:rsid w:val="24192CCC"/>
    <w:rsid w:val="26F4679D"/>
    <w:rsid w:val="2A5C57A7"/>
    <w:rsid w:val="2B331AF3"/>
    <w:rsid w:val="2E687B84"/>
    <w:rsid w:val="2E8B3A92"/>
    <w:rsid w:val="2F7D2448"/>
    <w:rsid w:val="315E078B"/>
    <w:rsid w:val="32FE389F"/>
    <w:rsid w:val="361913CE"/>
    <w:rsid w:val="375979F2"/>
    <w:rsid w:val="39A66CD4"/>
    <w:rsid w:val="3C8D1562"/>
    <w:rsid w:val="3CD52CE1"/>
    <w:rsid w:val="3FE7387C"/>
    <w:rsid w:val="4105229D"/>
    <w:rsid w:val="410F2E6A"/>
    <w:rsid w:val="415A31C5"/>
    <w:rsid w:val="43C53F65"/>
    <w:rsid w:val="4430136C"/>
    <w:rsid w:val="460C19D8"/>
    <w:rsid w:val="46EF38F8"/>
    <w:rsid w:val="495E25EB"/>
    <w:rsid w:val="4AA06A8F"/>
    <w:rsid w:val="4AB0382B"/>
    <w:rsid w:val="4B502367"/>
    <w:rsid w:val="5486504B"/>
    <w:rsid w:val="54CA13DC"/>
    <w:rsid w:val="569868B5"/>
    <w:rsid w:val="56BC2F3C"/>
    <w:rsid w:val="57683687"/>
    <w:rsid w:val="576F626A"/>
    <w:rsid w:val="5B5041DA"/>
    <w:rsid w:val="5BF32BDD"/>
    <w:rsid w:val="5C7C44D9"/>
    <w:rsid w:val="611F6817"/>
    <w:rsid w:val="61EA0991"/>
    <w:rsid w:val="62E21FE6"/>
    <w:rsid w:val="637D7055"/>
    <w:rsid w:val="64A01E50"/>
    <w:rsid w:val="66303069"/>
    <w:rsid w:val="66CA1754"/>
    <w:rsid w:val="6F1E65D4"/>
    <w:rsid w:val="6F266C86"/>
    <w:rsid w:val="6F5042C2"/>
    <w:rsid w:val="6FE32EFA"/>
    <w:rsid w:val="73A86934"/>
    <w:rsid w:val="74316312"/>
    <w:rsid w:val="780F13C8"/>
    <w:rsid w:val="7A1023FE"/>
    <w:rsid w:val="7C385448"/>
    <w:rsid w:val="7CB3663D"/>
    <w:rsid w:val="7FE20B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19"/>
    <w:autoRedefine/>
    <w:qFormat/>
    <w:uiPriority w:val="9"/>
    <w:pPr>
      <w:keepNext/>
      <w:keepLines/>
      <w:spacing w:before="340" w:after="330" w:line="578" w:lineRule="auto"/>
      <w:outlineLvl w:val="0"/>
    </w:pPr>
    <w:rPr>
      <w:b/>
      <w:bCs/>
      <w:kern w:val="44"/>
      <w:sz w:val="44"/>
      <w:szCs w:val="44"/>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7</Pages>
  <Words>1281</Words>
  <Characters>1334</Characters>
  <Lines>6</Lines>
  <Paragraphs>1</Paragraphs>
  <TotalTime>4</TotalTime>
  <ScaleCrop>false</ScaleCrop>
  <LinksUpToDate>false</LinksUpToDate>
  <CharactersWithSpaces>1342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璞</cp:lastModifiedBy>
  <cp:lastPrinted>2023-11-21T00:52:00Z</cp:lastPrinted>
  <dcterms:modified xsi:type="dcterms:W3CDTF">2025-10-29T06:56:15Z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269CD19EE8204FF48203D4D2CAAA56DD_13</vt:lpwstr>
  </property>
  <property fmtid="{D5CDD505-2E9C-101B-9397-08002B2CF9AE}" pid="4" name="KSOTemplateDocerSaveRecord">
    <vt:lpwstr>eyJoZGlkIjoiNjEzNTBjMmZkZTYwZGM3NWM5NWIwNjA4MDM3MzZjOGIiLCJ1c2VySWQiOiIyNTgxNjU4MzcifQ==</vt:lpwstr>
  </property>
</Properties>
</file>